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D57" w:rsidRPr="007A3D08" w:rsidRDefault="00A51D57" w:rsidP="00621960">
      <w:pPr>
        <w:ind w:left="-1440" w:right="-38" w:firstLine="6960"/>
        <w:jc w:val="both"/>
        <w:rPr>
          <w:sz w:val="28"/>
          <w:szCs w:val="28"/>
        </w:rPr>
      </w:pPr>
      <w:r w:rsidRPr="007A3D08">
        <w:rPr>
          <w:sz w:val="28"/>
          <w:szCs w:val="28"/>
        </w:rPr>
        <w:t>Приложение</w:t>
      </w:r>
    </w:p>
    <w:p w:rsidR="00A51D57" w:rsidRPr="007A3D08" w:rsidRDefault="00A51D57" w:rsidP="00621960">
      <w:pPr>
        <w:ind w:firstLine="5520"/>
        <w:rPr>
          <w:sz w:val="28"/>
          <w:szCs w:val="28"/>
        </w:rPr>
      </w:pPr>
    </w:p>
    <w:p w:rsidR="00A51D57" w:rsidRPr="007A3D08" w:rsidRDefault="00A51D57" w:rsidP="00621960">
      <w:pPr>
        <w:ind w:firstLine="5520"/>
        <w:rPr>
          <w:sz w:val="28"/>
          <w:szCs w:val="28"/>
        </w:rPr>
      </w:pPr>
      <w:r w:rsidRPr="007A3D08">
        <w:rPr>
          <w:sz w:val="28"/>
          <w:szCs w:val="28"/>
        </w:rPr>
        <w:t>УТВЕРЖДЕНЫ</w:t>
      </w:r>
    </w:p>
    <w:p w:rsidR="00A51D57" w:rsidRPr="007A3D08" w:rsidRDefault="00A51D57" w:rsidP="00621960">
      <w:pPr>
        <w:ind w:firstLine="5520"/>
        <w:rPr>
          <w:sz w:val="28"/>
          <w:szCs w:val="28"/>
        </w:rPr>
      </w:pPr>
    </w:p>
    <w:p w:rsidR="00A51D57" w:rsidRPr="007A3D08" w:rsidRDefault="00A51D57" w:rsidP="00621960">
      <w:pPr>
        <w:ind w:firstLine="5520"/>
        <w:rPr>
          <w:sz w:val="28"/>
          <w:szCs w:val="28"/>
        </w:rPr>
      </w:pPr>
      <w:r w:rsidRPr="007A3D08">
        <w:rPr>
          <w:sz w:val="28"/>
          <w:szCs w:val="28"/>
        </w:rPr>
        <w:t>постановлением Правительства</w:t>
      </w:r>
    </w:p>
    <w:p w:rsidR="00A51D57" w:rsidRPr="007A3D08" w:rsidRDefault="00A51D57" w:rsidP="00621960">
      <w:pPr>
        <w:ind w:firstLine="5520"/>
        <w:rPr>
          <w:sz w:val="28"/>
          <w:szCs w:val="28"/>
        </w:rPr>
      </w:pPr>
      <w:r w:rsidRPr="007A3D08">
        <w:rPr>
          <w:sz w:val="28"/>
          <w:szCs w:val="28"/>
        </w:rPr>
        <w:t>Кировской области</w:t>
      </w:r>
    </w:p>
    <w:p w:rsidR="00A51D57" w:rsidRPr="007A3D08" w:rsidRDefault="00A51D57" w:rsidP="00621960">
      <w:pPr>
        <w:ind w:firstLine="5520"/>
        <w:rPr>
          <w:sz w:val="28"/>
          <w:szCs w:val="28"/>
        </w:rPr>
      </w:pPr>
      <w:r w:rsidRPr="007A3D08">
        <w:rPr>
          <w:sz w:val="28"/>
          <w:szCs w:val="28"/>
        </w:rPr>
        <w:t xml:space="preserve">от </w:t>
      </w:r>
      <w:r w:rsidR="00915AEB">
        <w:rPr>
          <w:sz w:val="28"/>
          <w:szCs w:val="28"/>
        </w:rPr>
        <w:t xml:space="preserve">27.02.2017    </w:t>
      </w:r>
      <w:r w:rsidRPr="007A3D08">
        <w:rPr>
          <w:sz w:val="28"/>
          <w:szCs w:val="28"/>
        </w:rPr>
        <w:t>№</w:t>
      </w:r>
      <w:r w:rsidR="00915AEB">
        <w:rPr>
          <w:sz w:val="28"/>
          <w:szCs w:val="28"/>
        </w:rPr>
        <w:t xml:space="preserve"> 49/111</w:t>
      </w:r>
      <w:r w:rsidRPr="007A3D08">
        <w:rPr>
          <w:sz w:val="28"/>
          <w:szCs w:val="28"/>
        </w:rPr>
        <w:t xml:space="preserve"> </w:t>
      </w:r>
    </w:p>
    <w:p w:rsidR="00A51D57" w:rsidRPr="007A3D08" w:rsidRDefault="00A51D57" w:rsidP="00621960">
      <w:pPr>
        <w:rPr>
          <w:sz w:val="28"/>
          <w:szCs w:val="28"/>
        </w:rPr>
      </w:pPr>
    </w:p>
    <w:p w:rsidR="00A51D57" w:rsidRPr="007A3D08" w:rsidRDefault="00A51D57" w:rsidP="00621960">
      <w:pPr>
        <w:jc w:val="center"/>
        <w:rPr>
          <w:b/>
          <w:bCs/>
          <w:sz w:val="28"/>
          <w:szCs w:val="28"/>
        </w:rPr>
      </w:pPr>
    </w:p>
    <w:p w:rsidR="00A51D57" w:rsidRPr="007A3D08" w:rsidRDefault="00A51D57" w:rsidP="00621960">
      <w:pPr>
        <w:jc w:val="center"/>
        <w:rPr>
          <w:b/>
          <w:bCs/>
          <w:sz w:val="28"/>
          <w:szCs w:val="28"/>
        </w:rPr>
      </w:pPr>
    </w:p>
    <w:p w:rsidR="00A51D57" w:rsidRPr="007A3D08" w:rsidRDefault="00A51D57" w:rsidP="00621960">
      <w:pPr>
        <w:jc w:val="center"/>
        <w:rPr>
          <w:b/>
          <w:bCs/>
          <w:sz w:val="28"/>
          <w:szCs w:val="28"/>
        </w:rPr>
      </w:pPr>
      <w:r w:rsidRPr="007A3D08">
        <w:rPr>
          <w:b/>
          <w:bCs/>
          <w:sz w:val="28"/>
          <w:szCs w:val="28"/>
        </w:rPr>
        <w:t xml:space="preserve">ИЗМЕНЕНИЯ </w:t>
      </w:r>
    </w:p>
    <w:p w:rsidR="00A51D57" w:rsidRPr="007A3D08" w:rsidRDefault="00A51D57" w:rsidP="00621960">
      <w:pPr>
        <w:jc w:val="center"/>
        <w:rPr>
          <w:b/>
          <w:bCs/>
          <w:sz w:val="28"/>
          <w:szCs w:val="28"/>
        </w:rPr>
      </w:pPr>
      <w:r w:rsidRPr="007A3D08">
        <w:rPr>
          <w:b/>
          <w:bCs/>
          <w:sz w:val="28"/>
          <w:szCs w:val="28"/>
        </w:rPr>
        <w:t>в государственной программе Кировской области</w:t>
      </w:r>
    </w:p>
    <w:p w:rsidR="00A51D57" w:rsidRPr="007A3D08" w:rsidRDefault="00A51D57" w:rsidP="00621960">
      <w:pPr>
        <w:jc w:val="center"/>
        <w:rPr>
          <w:b/>
          <w:bCs/>
          <w:sz w:val="28"/>
          <w:szCs w:val="28"/>
        </w:rPr>
      </w:pPr>
      <w:r w:rsidRPr="007A3D08">
        <w:rPr>
          <w:b/>
          <w:bCs/>
          <w:sz w:val="28"/>
          <w:szCs w:val="28"/>
        </w:rPr>
        <w:t>«Развитие транспортной системы» на 2013 – 2020 годы</w:t>
      </w:r>
    </w:p>
    <w:p w:rsidR="00A51D57" w:rsidRPr="007A3D08" w:rsidRDefault="00A51D57" w:rsidP="00621960"/>
    <w:p w:rsidR="00B841B8" w:rsidRDefault="00B841B8" w:rsidP="00B841B8">
      <w:pPr>
        <w:tabs>
          <w:tab w:val="left" w:pos="1080"/>
        </w:tabs>
        <w:spacing w:line="360" w:lineRule="auto"/>
        <w:ind w:firstLine="720"/>
        <w:jc w:val="both"/>
        <w:rPr>
          <w:sz w:val="28"/>
          <w:szCs w:val="28"/>
        </w:rPr>
      </w:pPr>
      <w:r>
        <w:rPr>
          <w:sz w:val="28"/>
          <w:szCs w:val="28"/>
        </w:rPr>
        <w:t>1</w:t>
      </w:r>
      <w:r w:rsidRPr="007A3D08">
        <w:rPr>
          <w:sz w:val="28"/>
          <w:szCs w:val="28"/>
        </w:rPr>
        <w:t>. В разделе 3 «Обобщенная характеристика мероприятий Государствен</w:t>
      </w:r>
      <w:r>
        <w:rPr>
          <w:sz w:val="28"/>
          <w:szCs w:val="28"/>
        </w:rPr>
        <w:t>ной программы» пункт 3.1.7 дополнить абзацем следующего содержания:</w:t>
      </w:r>
    </w:p>
    <w:p w:rsidR="00B841B8" w:rsidRDefault="00165AF4" w:rsidP="00B841B8">
      <w:pPr>
        <w:tabs>
          <w:tab w:val="left" w:pos="1080"/>
        </w:tabs>
        <w:spacing w:line="360" w:lineRule="auto"/>
        <w:ind w:firstLine="720"/>
        <w:jc w:val="both"/>
        <w:rPr>
          <w:sz w:val="28"/>
          <w:szCs w:val="28"/>
        </w:rPr>
      </w:pPr>
      <w:r>
        <w:rPr>
          <w:sz w:val="28"/>
          <w:szCs w:val="28"/>
        </w:rPr>
        <w:t>«</w:t>
      </w:r>
      <w:r w:rsidR="00B841B8">
        <w:rPr>
          <w:sz w:val="28"/>
          <w:szCs w:val="28"/>
        </w:rPr>
        <w:t>Программа комплексного развития транспортной инфраструктуры Кировской городской агломерации в качестве аналитического приложения указан</w:t>
      </w:r>
      <w:r w:rsidR="00A71317">
        <w:rPr>
          <w:sz w:val="28"/>
          <w:szCs w:val="28"/>
        </w:rPr>
        <w:t>а</w:t>
      </w:r>
      <w:r w:rsidR="00B841B8">
        <w:rPr>
          <w:sz w:val="28"/>
          <w:szCs w:val="28"/>
        </w:rPr>
        <w:t xml:space="preserve"> в приложении № 12</w:t>
      </w:r>
      <w:r w:rsidR="00080326">
        <w:rPr>
          <w:sz w:val="28"/>
          <w:szCs w:val="28"/>
        </w:rPr>
        <w:t>–</w:t>
      </w:r>
      <w:r w:rsidR="00A71317">
        <w:rPr>
          <w:sz w:val="28"/>
          <w:szCs w:val="28"/>
        </w:rPr>
        <w:t>2</w:t>
      </w:r>
      <w:r>
        <w:rPr>
          <w:sz w:val="28"/>
          <w:szCs w:val="28"/>
        </w:rPr>
        <w:t>»</w:t>
      </w:r>
      <w:r w:rsidR="00B841B8">
        <w:rPr>
          <w:sz w:val="28"/>
          <w:szCs w:val="28"/>
        </w:rPr>
        <w:t>.</w:t>
      </w:r>
    </w:p>
    <w:p w:rsidR="00B841B8" w:rsidRDefault="00B841B8" w:rsidP="00B841B8">
      <w:pPr>
        <w:tabs>
          <w:tab w:val="left" w:pos="1080"/>
        </w:tabs>
        <w:spacing w:line="360" w:lineRule="auto"/>
        <w:ind w:firstLine="720"/>
        <w:jc w:val="both"/>
        <w:rPr>
          <w:sz w:val="28"/>
          <w:szCs w:val="28"/>
        </w:rPr>
      </w:pPr>
      <w:r>
        <w:rPr>
          <w:sz w:val="28"/>
          <w:szCs w:val="28"/>
        </w:rPr>
        <w:t xml:space="preserve">2. </w:t>
      </w:r>
      <w:r w:rsidR="00080326">
        <w:rPr>
          <w:sz w:val="28"/>
          <w:szCs w:val="28"/>
        </w:rPr>
        <w:t>Внести изменения в с</w:t>
      </w:r>
      <w:r w:rsidRPr="008B6FD9">
        <w:rPr>
          <w:sz w:val="28"/>
          <w:szCs w:val="28"/>
        </w:rPr>
        <w:t>ведения о целевых показателях эффективности реализации  Государственной программы (приложение № 1 к Государственной программе)</w:t>
      </w:r>
      <w:r w:rsidRPr="00621960">
        <w:rPr>
          <w:sz w:val="28"/>
          <w:szCs w:val="28"/>
        </w:rPr>
        <w:t xml:space="preserve"> согласно прило</w:t>
      </w:r>
      <w:r>
        <w:rPr>
          <w:sz w:val="28"/>
          <w:szCs w:val="28"/>
        </w:rPr>
        <w:t>жению № 1</w:t>
      </w:r>
      <w:r w:rsidRPr="00621960">
        <w:rPr>
          <w:sz w:val="28"/>
          <w:szCs w:val="28"/>
        </w:rPr>
        <w:t>.</w:t>
      </w:r>
    </w:p>
    <w:p w:rsidR="00202BC9" w:rsidRDefault="00080326" w:rsidP="00B841B8">
      <w:pPr>
        <w:spacing w:line="360" w:lineRule="auto"/>
        <w:ind w:firstLine="720"/>
        <w:jc w:val="both"/>
      </w:pPr>
      <w:r>
        <w:rPr>
          <w:sz w:val="28"/>
          <w:szCs w:val="28"/>
        </w:rPr>
        <w:t>3</w:t>
      </w:r>
      <w:r w:rsidR="00B841B8">
        <w:rPr>
          <w:sz w:val="28"/>
          <w:szCs w:val="28"/>
        </w:rPr>
        <w:t xml:space="preserve">. </w:t>
      </w:r>
      <w:r w:rsidR="00B841B8" w:rsidRPr="00773240">
        <w:rPr>
          <w:sz w:val="28"/>
          <w:szCs w:val="28"/>
        </w:rPr>
        <w:t xml:space="preserve">Дополнить </w:t>
      </w:r>
      <w:r w:rsidR="00A71317">
        <w:rPr>
          <w:sz w:val="28"/>
          <w:szCs w:val="28"/>
        </w:rPr>
        <w:t>п</w:t>
      </w:r>
      <w:r w:rsidR="00B841B8">
        <w:rPr>
          <w:sz w:val="28"/>
          <w:szCs w:val="28"/>
        </w:rPr>
        <w:t>рограммой комплексного развития транспортной инфраструктуры Кировской городск</w:t>
      </w:r>
      <w:r>
        <w:rPr>
          <w:sz w:val="28"/>
          <w:szCs w:val="28"/>
        </w:rPr>
        <w:t>ой агломерации (приложение № 12–</w:t>
      </w:r>
      <w:r w:rsidR="00B841B8">
        <w:rPr>
          <w:sz w:val="28"/>
          <w:szCs w:val="28"/>
        </w:rPr>
        <w:t>2 к Государственной программе)</w:t>
      </w:r>
      <w:r w:rsidR="00B841B8" w:rsidRPr="00773240">
        <w:rPr>
          <w:sz w:val="28"/>
          <w:szCs w:val="28"/>
        </w:rPr>
        <w:t xml:space="preserve"> согласно приложению № </w:t>
      </w:r>
      <w:r w:rsidR="00B841B8">
        <w:rPr>
          <w:sz w:val="28"/>
          <w:szCs w:val="28"/>
        </w:rPr>
        <w:t>2</w:t>
      </w:r>
      <w:r w:rsidR="00B841B8" w:rsidRPr="00773240">
        <w:rPr>
          <w:sz w:val="28"/>
          <w:szCs w:val="28"/>
        </w:rPr>
        <w:t>.</w:t>
      </w:r>
    </w:p>
    <w:p w:rsidR="0094107D" w:rsidRDefault="0094107D" w:rsidP="00B841B8">
      <w:pPr>
        <w:spacing w:line="360" w:lineRule="auto"/>
        <w:ind w:firstLine="720"/>
        <w:jc w:val="both"/>
      </w:pPr>
    </w:p>
    <w:p w:rsidR="00A51D57" w:rsidRPr="007A3D08" w:rsidRDefault="00202BC9" w:rsidP="00875F1F">
      <w:pPr>
        <w:spacing w:line="360" w:lineRule="exact"/>
        <w:jc w:val="center"/>
        <w:sectPr w:rsidR="00A51D57" w:rsidRPr="007A3D08" w:rsidSect="00165AF4">
          <w:headerReference w:type="default" r:id="rId8"/>
          <w:pgSz w:w="11906" w:h="16838"/>
          <w:pgMar w:top="1134" w:right="680" w:bottom="1134" w:left="1588" w:header="709" w:footer="709" w:gutter="0"/>
          <w:cols w:space="708"/>
          <w:titlePg/>
          <w:docGrid w:linePitch="360"/>
        </w:sectPr>
      </w:pPr>
      <w:r>
        <w:t xml:space="preserve"> </w:t>
      </w:r>
      <w:r w:rsidR="00A51D57" w:rsidRPr="007A3D08">
        <w:t>_______________</w:t>
      </w:r>
    </w:p>
    <w:tbl>
      <w:tblPr>
        <w:tblStyle w:val="aff3"/>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lastRenderedPageBreak/>
              <w:t>Приложен</w:t>
            </w:r>
            <w:r>
              <w:rPr>
                <w:sz w:val="28"/>
                <w:szCs w:val="28"/>
              </w:rPr>
              <w:t>ие № 1</w:t>
            </w:r>
          </w:p>
          <w:p w:rsidR="00205A29" w:rsidRDefault="00205A29" w:rsidP="00E25AA0">
            <w:pPr>
              <w:widowControl w:val="0"/>
              <w:tabs>
                <w:tab w:val="left" w:pos="11520"/>
                <w:tab w:val="left" w:pos="12120"/>
              </w:tabs>
              <w:autoSpaceDE w:val="0"/>
              <w:autoSpaceDN w:val="0"/>
              <w:adjustRightInd w:val="0"/>
              <w:outlineLvl w:val="1"/>
              <w:rPr>
                <w:sz w:val="28"/>
                <w:szCs w:val="28"/>
              </w:rPr>
            </w:pPr>
          </w:p>
        </w:tc>
      </w:tr>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t>Приложение №</w:t>
            </w:r>
            <w:r>
              <w:rPr>
                <w:sz w:val="28"/>
                <w:szCs w:val="28"/>
              </w:rPr>
              <w:t xml:space="preserve"> 1</w:t>
            </w:r>
          </w:p>
          <w:p w:rsidR="00205A29" w:rsidRDefault="00205A29" w:rsidP="00E25AA0">
            <w:pPr>
              <w:widowControl w:val="0"/>
              <w:tabs>
                <w:tab w:val="left" w:pos="11520"/>
                <w:tab w:val="left" w:pos="12120"/>
              </w:tabs>
              <w:autoSpaceDE w:val="0"/>
              <w:autoSpaceDN w:val="0"/>
              <w:adjustRightInd w:val="0"/>
              <w:outlineLvl w:val="1"/>
              <w:rPr>
                <w:sz w:val="28"/>
                <w:szCs w:val="28"/>
              </w:rPr>
            </w:pPr>
          </w:p>
        </w:tc>
      </w:tr>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t>к Государственной программе</w:t>
            </w:r>
          </w:p>
        </w:tc>
      </w:tr>
    </w:tbl>
    <w:p w:rsidR="00A51D57" w:rsidRPr="007A3D08" w:rsidRDefault="00A51D57" w:rsidP="00621960">
      <w:pPr>
        <w:widowControl w:val="0"/>
        <w:autoSpaceDE w:val="0"/>
        <w:autoSpaceDN w:val="0"/>
        <w:adjustRightInd w:val="0"/>
        <w:jc w:val="right"/>
      </w:pPr>
    </w:p>
    <w:p w:rsidR="00A51D57" w:rsidRPr="007A3D08" w:rsidRDefault="00A51D57" w:rsidP="00621960">
      <w:pPr>
        <w:widowControl w:val="0"/>
        <w:autoSpaceDE w:val="0"/>
        <w:autoSpaceDN w:val="0"/>
        <w:adjustRightInd w:val="0"/>
        <w:jc w:val="right"/>
      </w:pPr>
    </w:p>
    <w:p w:rsidR="00A51D57" w:rsidRPr="007A3D08" w:rsidRDefault="00A51D57" w:rsidP="00621960">
      <w:pPr>
        <w:widowControl w:val="0"/>
        <w:autoSpaceDE w:val="0"/>
        <w:autoSpaceDN w:val="0"/>
        <w:adjustRightInd w:val="0"/>
        <w:jc w:val="right"/>
      </w:pPr>
    </w:p>
    <w:p w:rsidR="00080326" w:rsidRDefault="00080326" w:rsidP="00B841B8">
      <w:pPr>
        <w:widowControl w:val="0"/>
        <w:autoSpaceDE w:val="0"/>
        <w:autoSpaceDN w:val="0"/>
        <w:adjustRightInd w:val="0"/>
        <w:jc w:val="center"/>
        <w:rPr>
          <w:b/>
          <w:sz w:val="28"/>
          <w:szCs w:val="28"/>
        </w:rPr>
      </w:pPr>
      <w:r>
        <w:rPr>
          <w:b/>
          <w:sz w:val="28"/>
          <w:szCs w:val="28"/>
        </w:rPr>
        <w:t xml:space="preserve">ИЗМЕНЕНИЯ </w:t>
      </w:r>
    </w:p>
    <w:p w:rsidR="00A51D57" w:rsidRPr="007A3D08" w:rsidRDefault="00080326" w:rsidP="00B841B8">
      <w:pPr>
        <w:widowControl w:val="0"/>
        <w:autoSpaceDE w:val="0"/>
        <w:autoSpaceDN w:val="0"/>
        <w:adjustRightInd w:val="0"/>
        <w:jc w:val="center"/>
        <w:rPr>
          <w:b/>
          <w:sz w:val="28"/>
          <w:szCs w:val="28"/>
        </w:rPr>
      </w:pPr>
      <w:r>
        <w:rPr>
          <w:b/>
          <w:sz w:val="28"/>
          <w:szCs w:val="28"/>
        </w:rPr>
        <w:t xml:space="preserve">в </w:t>
      </w:r>
      <w:r w:rsidRPr="00080326">
        <w:rPr>
          <w:b/>
          <w:sz w:val="28"/>
          <w:szCs w:val="28"/>
        </w:rPr>
        <w:t>сведениях</w:t>
      </w:r>
      <w:r w:rsidR="00A51D57" w:rsidRPr="007A3D08">
        <w:rPr>
          <w:b/>
          <w:sz w:val="28"/>
          <w:szCs w:val="28"/>
        </w:rPr>
        <w:t xml:space="preserve"> о целевых показа</w:t>
      </w:r>
      <w:bookmarkStart w:id="0" w:name="_GoBack"/>
      <w:bookmarkEnd w:id="0"/>
      <w:r w:rsidR="00A51D57" w:rsidRPr="007A3D08">
        <w:rPr>
          <w:b/>
          <w:sz w:val="28"/>
          <w:szCs w:val="28"/>
        </w:rPr>
        <w:t>телях эффективности реализации Государственной программы</w:t>
      </w:r>
    </w:p>
    <w:p w:rsidR="00A51D57" w:rsidRPr="007A3D08" w:rsidRDefault="00A51D57" w:rsidP="002771D9">
      <w:pPr>
        <w:widowControl w:val="0"/>
        <w:autoSpaceDE w:val="0"/>
        <w:autoSpaceDN w:val="0"/>
        <w:adjustRightInd w:val="0"/>
        <w:ind w:firstLine="720"/>
        <w:jc w:val="center"/>
        <w:rPr>
          <w:b/>
          <w:sz w:val="28"/>
          <w:szCs w:val="28"/>
        </w:rPr>
      </w:pPr>
    </w:p>
    <w:tbl>
      <w:tblPr>
        <w:tblW w:w="15192" w:type="dxa"/>
        <w:jc w:val="center"/>
        <w:tblLayout w:type="fixed"/>
        <w:tblCellMar>
          <w:top w:w="75" w:type="dxa"/>
          <w:left w:w="0" w:type="dxa"/>
          <w:bottom w:w="75" w:type="dxa"/>
          <w:right w:w="0" w:type="dxa"/>
        </w:tblCellMar>
        <w:tblLook w:val="0000" w:firstRow="0" w:lastRow="0" w:firstColumn="0" w:lastColumn="0" w:noHBand="0" w:noVBand="0"/>
      </w:tblPr>
      <w:tblGrid>
        <w:gridCol w:w="465"/>
        <w:gridCol w:w="1726"/>
        <w:gridCol w:w="734"/>
        <w:gridCol w:w="806"/>
        <w:gridCol w:w="850"/>
        <w:gridCol w:w="684"/>
        <w:gridCol w:w="900"/>
        <w:gridCol w:w="840"/>
        <w:gridCol w:w="840"/>
        <w:gridCol w:w="900"/>
        <w:gridCol w:w="900"/>
        <w:gridCol w:w="840"/>
        <w:gridCol w:w="1080"/>
        <w:gridCol w:w="934"/>
        <w:gridCol w:w="851"/>
        <w:gridCol w:w="992"/>
        <w:gridCol w:w="850"/>
      </w:tblGrid>
      <w:tr w:rsidR="00A51D57" w:rsidRPr="007A3D08" w:rsidTr="00787F8E">
        <w:trPr>
          <w:tblHeader/>
          <w:jc w:val="center"/>
        </w:trPr>
        <w:tc>
          <w:tcPr>
            <w:tcW w:w="465" w:type="dxa"/>
            <w:vMerge w:val="restar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w:t>
            </w:r>
          </w:p>
          <w:p w:rsidR="00A51D57" w:rsidRPr="007A3D08" w:rsidRDefault="00A51D57" w:rsidP="00787F8E">
            <w:pPr>
              <w:widowControl w:val="0"/>
              <w:autoSpaceDE w:val="0"/>
              <w:autoSpaceDN w:val="0"/>
              <w:adjustRightInd w:val="0"/>
              <w:jc w:val="center"/>
              <w:rPr>
                <w:sz w:val="16"/>
                <w:szCs w:val="16"/>
              </w:rPr>
            </w:pPr>
            <w:r w:rsidRPr="007A3D08">
              <w:rPr>
                <w:sz w:val="16"/>
                <w:szCs w:val="16"/>
              </w:rPr>
              <w:t>п/п</w:t>
            </w: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Наименование государственной программы, подпрограммы, областной целевой программы, ведомст-венной целевой программы, отдельного мероприятия, наименование показателя</w:t>
            </w:r>
          </w:p>
        </w:tc>
        <w:tc>
          <w:tcPr>
            <w:tcW w:w="7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Единица измерения</w:t>
            </w:r>
          </w:p>
        </w:tc>
        <w:tc>
          <w:tcPr>
            <w:tcW w:w="8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2003 –  2012 годы*</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2013 –   2022  годы*</w:t>
            </w:r>
          </w:p>
        </w:tc>
        <w:tc>
          <w:tcPr>
            <w:tcW w:w="10611"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Значение показателей эффективности (прогноз, факт)</w:t>
            </w:r>
          </w:p>
        </w:tc>
      </w:tr>
      <w:tr w:rsidR="00A51D57" w:rsidRPr="007A3D08" w:rsidTr="00787F8E">
        <w:trPr>
          <w:tblHeader/>
          <w:jc w:val="center"/>
        </w:trPr>
        <w:tc>
          <w:tcPr>
            <w:tcW w:w="465" w:type="dxa"/>
            <w:vMerge/>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tcPr>
          <w:p w:rsidR="00A51D57" w:rsidRPr="007A3D08" w:rsidRDefault="00A51D57" w:rsidP="00787F8E">
            <w:pPr>
              <w:widowControl w:val="0"/>
              <w:autoSpaceDE w:val="0"/>
              <w:autoSpaceDN w:val="0"/>
              <w:adjustRightInd w:val="0"/>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p>
        </w:tc>
        <w:tc>
          <w:tcPr>
            <w:tcW w:w="7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p>
        </w:tc>
        <w:tc>
          <w:tcPr>
            <w:tcW w:w="8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2011 год (базовый)</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2012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2013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2014 год (факт)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2015 год</w:t>
            </w:r>
          </w:p>
          <w:p w:rsidR="00A51D57" w:rsidRPr="007A3D08" w:rsidRDefault="00A51D57" w:rsidP="00787F8E">
            <w:pPr>
              <w:widowControl w:val="0"/>
              <w:autoSpaceDE w:val="0"/>
              <w:autoSpaceDN w:val="0"/>
              <w:adjustRightInd w:val="0"/>
              <w:jc w:val="center"/>
              <w:rPr>
                <w:sz w:val="16"/>
                <w:szCs w:val="16"/>
              </w:rPr>
            </w:pPr>
            <w:r w:rsidRPr="007A3D08">
              <w:rPr>
                <w:sz w:val="16"/>
                <w:szCs w:val="16"/>
              </w:rPr>
              <w:t>(факт)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2016 год</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2017 год</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2018 год</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2019 год</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2020 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2021 год (справочно)*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787F8E">
            <w:pPr>
              <w:widowControl w:val="0"/>
              <w:autoSpaceDE w:val="0"/>
              <w:autoSpaceDN w:val="0"/>
              <w:adjustRightInd w:val="0"/>
              <w:jc w:val="center"/>
              <w:rPr>
                <w:sz w:val="16"/>
                <w:szCs w:val="16"/>
              </w:rPr>
            </w:pPr>
            <w:r w:rsidRPr="007A3D08">
              <w:rPr>
                <w:sz w:val="16"/>
                <w:szCs w:val="16"/>
              </w:rPr>
              <w:t>2022 год (справочно)*</w:t>
            </w:r>
          </w:p>
        </w:tc>
      </w:tr>
      <w:tr w:rsidR="009262C4" w:rsidRPr="007A3D08" w:rsidTr="00787F8E">
        <w:trPr>
          <w:trHeight w:val="492"/>
          <w:jc w:val="center"/>
        </w:trPr>
        <w:tc>
          <w:tcPr>
            <w:tcW w:w="465" w:type="dxa"/>
            <w:tcBorders>
              <w:top w:val="single" w:sz="4" w:space="0" w:color="auto"/>
              <w:left w:val="single" w:sz="4" w:space="0" w:color="auto"/>
              <w:right w:val="single" w:sz="4" w:space="0" w:color="auto"/>
            </w:tcBorders>
            <w:tcMar>
              <w:top w:w="102" w:type="dxa"/>
              <w:left w:w="28" w:type="dxa"/>
              <w:bottom w:w="102" w:type="dxa"/>
              <w:right w:w="28" w:type="dxa"/>
            </w:tcMar>
          </w:tcPr>
          <w:p w:rsidR="009262C4" w:rsidRPr="007A3D08" w:rsidRDefault="009262C4" w:rsidP="008C2060">
            <w:pPr>
              <w:jc w:val="center"/>
              <w:rPr>
                <w:sz w:val="16"/>
                <w:szCs w:val="16"/>
              </w:rPr>
            </w:pPr>
            <w:r w:rsidRPr="007A3D08">
              <w:rPr>
                <w:sz w:val="16"/>
                <w:szCs w:val="16"/>
              </w:rPr>
              <w:t>16</w:t>
            </w:r>
          </w:p>
        </w:tc>
        <w:tc>
          <w:tcPr>
            <w:tcW w:w="1726" w:type="dxa"/>
            <w:tcBorders>
              <w:top w:val="single" w:sz="4" w:space="0" w:color="auto"/>
              <w:left w:val="single" w:sz="4" w:space="0" w:color="auto"/>
              <w:right w:val="single" w:sz="4" w:space="0" w:color="auto"/>
            </w:tcBorders>
            <w:tcMar>
              <w:top w:w="102" w:type="dxa"/>
              <w:left w:w="62" w:type="dxa"/>
              <w:bottom w:w="102" w:type="dxa"/>
              <w:right w:w="62" w:type="dxa"/>
            </w:tcMar>
          </w:tcPr>
          <w:p w:rsidR="009262C4" w:rsidRPr="007A3D08" w:rsidRDefault="009262C4" w:rsidP="008C2060">
            <w:pPr>
              <w:autoSpaceDE w:val="0"/>
              <w:autoSpaceDN w:val="0"/>
              <w:adjustRightInd w:val="0"/>
              <w:ind w:firstLine="12"/>
              <w:jc w:val="both"/>
              <w:outlineLvl w:val="0"/>
              <w:rPr>
                <w:sz w:val="16"/>
                <w:szCs w:val="16"/>
              </w:rPr>
            </w:pPr>
            <w:r w:rsidRPr="007A3D08">
              <w:rPr>
                <w:sz w:val="16"/>
                <w:szCs w:val="16"/>
              </w:rPr>
              <w:t>Отдельное мероприятие «Реализация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r>
      <w:tr w:rsidR="009262C4" w:rsidRPr="007A3D08" w:rsidTr="009262C4">
        <w:trPr>
          <w:trHeight w:val="492"/>
          <w:jc w:val="center"/>
        </w:trPr>
        <w:tc>
          <w:tcPr>
            <w:tcW w:w="465" w:type="dxa"/>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tcPr>
          <w:p w:rsidR="009262C4" w:rsidRPr="007A3D08" w:rsidRDefault="009262C4" w:rsidP="008C2060">
            <w:pPr>
              <w:jc w:val="center"/>
              <w:rPr>
                <w:sz w:val="16"/>
                <w:szCs w:val="16"/>
              </w:rPr>
            </w:pPr>
            <w:r w:rsidRPr="007A3D08">
              <w:rPr>
                <w:sz w:val="16"/>
                <w:szCs w:val="16"/>
              </w:rPr>
              <w:t>16.1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autoSpaceDE w:val="0"/>
              <w:autoSpaceDN w:val="0"/>
              <w:adjustRightInd w:val="0"/>
              <w:ind w:firstLine="12"/>
              <w:jc w:val="both"/>
              <w:outlineLvl w:val="0"/>
              <w:rPr>
                <w:sz w:val="16"/>
                <w:szCs w:val="16"/>
              </w:rPr>
            </w:pPr>
            <w:r w:rsidRPr="007A3D08">
              <w:rPr>
                <w:sz w:val="16"/>
                <w:szCs w:val="16"/>
              </w:rPr>
              <w:t>Общая протяженность дорожной сети Кировской городской агломерации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36714E" w:rsidRDefault="009262C4" w:rsidP="008C2060">
            <w:pPr>
              <w:jc w:val="center"/>
              <w:rPr>
                <w:rFonts w:eastAsia="Arial Unicode MS"/>
                <w:bCs/>
                <w:sz w:val="16"/>
                <w:szCs w:val="16"/>
                <w:u w:color="000000"/>
              </w:rPr>
            </w:pPr>
            <w:r w:rsidRPr="0036714E">
              <w:rPr>
                <w:rFonts w:eastAsia="Arial Unicode MS"/>
                <w:bCs/>
                <w:sz w:val="16"/>
                <w:szCs w:val="16"/>
                <w:u w:color="000000"/>
              </w:rPr>
              <w:t>805,851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805,851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805,851</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807,638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809,448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811,265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813,082</w:t>
            </w:r>
          </w:p>
        </w:tc>
      </w:tr>
      <w:tr w:rsidR="009262C4" w:rsidRPr="007A3D08" w:rsidTr="009262C4">
        <w:trPr>
          <w:trHeight w:val="492"/>
          <w:jc w:val="center"/>
        </w:trPr>
        <w:tc>
          <w:tcPr>
            <w:tcW w:w="465" w:type="dxa"/>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tcPr>
          <w:p w:rsidR="009262C4" w:rsidRPr="007A3D08" w:rsidRDefault="009262C4" w:rsidP="008C2060">
            <w:pPr>
              <w:jc w:val="center"/>
              <w:rPr>
                <w:sz w:val="16"/>
                <w:szCs w:val="16"/>
              </w:rPr>
            </w:pPr>
            <w:r w:rsidRPr="007A3D08">
              <w:rPr>
                <w:sz w:val="16"/>
                <w:szCs w:val="16"/>
              </w:rPr>
              <w:t>16.1.1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widowControl w:val="0"/>
              <w:autoSpaceDE w:val="0"/>
              <w:autoSpaceDN w:val="0"/>
              <w:adjustRightInd w:val="0"/>
              <w:rPr>
                <w:sz w:val="16"/>
                <w:szCs w:val="16"/>
              </w:rPr>
            </w:pPr>
            <w:r w:rsidRPr="007A3D08">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36714E" w:rsidRDefault="009262C4" w:rsidP="008C2060">
            <w:pPr>
              <w:jc w:val="center"/>
              <w:rPr>
                <w:rFonts w:eastAsia="Arial Unicode MS"/>
                <w:bCs/>
                <w:sz w:val="16"/>
                <w:szCs w:val="16"/>
                <w:u w:color="000000"/>
              </w:rPr>
            </w:pPr>
            <w:r w:rsidRPr="0036714E">
              <w:rPr>
                <w:rFonts w:eastAsia="Arial Unicode MS"/>
                <w:bCs/>
                <w:sz w:val="16"/>
                <w:szCs w:val="16"/>
                <w:u w:color="000000"/>
              </w:rPr>
              <w:t>46,663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46,663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46,663</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46,663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46,663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46,663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46,663</w:t>
            </w:r>
          </w:p>
        </w:tc>
      </w:tr>
      <w:tr w:rsidR="009262C4" w:rsidRPr="007A3D08" w:rsidTr="009262C4">
        <w:trPr>
          <w:trHeight w:val="492"/>
          <w:jc w:val="center"/>
        </w:trPr>
        <w:tc>
          <w:tcPr>
            <w:tcW w:w="465" w:type="dxa"/>
            <w:tcBorders>
              <w:top w:val="single" w:sz="4" w:space="0" w:color="auto"/>
              <w:left w:val="single" w:sz="4" w:space="0" w:color="auto"/>
              <w:right w:val="single" w:sz="4" w:space="0" w:color="auto"/>
            </w:tcBorders>
            <w:tcMar>
              <w:top w:w="102" w:type="dxa"/>
              <w:left w:w="28" w:type="dxa"/>
              <w:bottom w:w="102" w:type="dxa"/>
              <w:right w:w="28" w:type="dxa"/>
            </w:tcMar>
          </w:tcPr>
          <w:p w:rsidR="009262C4" w:rsidRPr="007A3D08" w:rsidRDefault="009262C4" w:rsidP="008C2060">
            <w:pPr>
              <w:jc w:val="center"/>
              <w:rPr>
                <w:sz w:val="16"/>
                <w:szCs w:val="16"/>
              </w:rPr>
            </w:pPr>
            <w:r w:rsidRPr="007A3D08">
              <w:rPr>
                <w:sz w:val="16"/>
                <w:szCs w:val="16"/>
              </w:rPr>
              <w:lastRenderedPageBreak/>
              <w:t>16.1.2</w:t>
            </w:r>
          </w:p>
        </w:tc>
        <w:tc>
          <w:tcPr>
            <w:tcW w:w="1726" w:type="dxa"/>
            <w:tcBorders>
              <w:top w:val="single" w:sz="4" w:space="0" w:color="auto"/>
              <w:left w:val="single" w:sz="4" w:space="0" w:color="auto"/>
              <w:right w:val="single" w:sz="4" w:space="0" w:color="auto"/>
            </w:tcBorders>
            <w:tcMar>
              <w:top w:w="102" w:type="dxa"/>
              <w:left w:w="62" w:type="dxa"/>
              <w:bottom w:w="102" w:type="dxa"/>
              <w:right w:w="62" w:type="dxa"/>
            </w:tcMar>
          </w:tcPr>
          <w:p w:rsidR="009262C4" w:rsidRPr="007A3D08" w:rsidRDefault="009262C4" w:rsidP="008C2060">
            <w:pPr>
              <w:widowControl w:val="0"/>
              <w:autoSpaceDE w:val="0"/>
              <w:autoSpaceDN w:val="0"/>
              <w:adjustRightInd w:val="0"/>
              <w:rPr>
                <w:sz w:val="16"/>
                <w:szCs w:val="16"/>
              </w:rPr>
            </w:pPr>
            <w:r w:rsidRPr="007A3D08">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36714E" w:rsidRDefault="009262C4" w:rsidP="008C2060">
            <w:pPr>
              <w:jc w:val="center"/>
              <w:rPr>
                <w:rFonts w:eastAsia="Arial Unicode MS"/>
                <w:bCs/>
                <w:sz w:val="16"/>
                <w:szCs w:val="16"/>
                <w:u w:color="000000"/>
              </w:rPr>
            </w:pPr>
            <w:r w:rsidRPr="0036714E">
              <w:rPr>
                <w:rFonts w:eastAsia="Arial Unicode MS"/>
                <w:bCs/>
                <w:sz w:val="16"/>
                <w:szCs w:val="16"/>
                <w:u w:color="000000"/>
              </w:rPr>
              <w:t>59,059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59,059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59,059</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59,059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59,059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59,059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59,059</w:t>
            </w:r>
          </w:p>
        </w:tc>
      </w:tr>
      <w:tr w:rsidR="009262C4" w:rsidRPr="007A3D08" w:rsidTr="00787F8E">
        <w:trPr>
          <w:trHeight w:val="492"/>
          <w:jc w:val="center"/>
        </w:trPr>
        <w:tc>
          <w:tcPr>
            <w:tcW w:w="465" w:type="dxa"/>
            <w:tcBorders>
              <w:top w:val="single" w:sz="4" w:space="0" w:color="auto"/>
              <w:left w:val="single" w:sz="4" w:space="0" w:color="auto"/>
              <w:right w:val="single" w:sz="4" w:space="0" w:color="auto"/>
            </w:tcBorders>
            <w:tcMar>
              <w:top w:w="102" w:type="dxa"/>
              <w:left w:w="28" w:type="dxa"/>
              <w:bottom w:w="102" w:type="dxa"/>
              <w:right w:w="28" w:type="dxa"/>
            </w:tcMar>
          </w:tcPr>
          <w:p w:rsidR="009262C4" w:rsidRPr="007A3D08" w:rsidRDefault="009262C4" w:rsidP="008C2060">
            <w:pPr>
              <w:jc w:val="center"/>
              <w:rPr>
                <w:sz w:val="16"/>
                <w:szCs w:val="16"/>
              </w:rPr>
            </w:pPr>
            <w:r w:rsidRPr="007A3D08">
              <w:rPr>
                <w:sz w:val="16"/>
                <w:szCs w:val="16"/>
              </w:rPr>
              <w:t>16.1.3</w:t>
            </w:r>
          </w:p>
        </w:tc>
        <w:tc>
          <w:tcPr>
            <w:tcW w:w="1726" w:type="dxa"/>
            <w:tcBorders>
              <w:top w:val="single" w:sz="4" w:space="0" w:color="auto"/>
              <w:left w:val="single" w:sz="4" w:space="0" w:color="auto"/>
              <w:right w:val="single" w:sz="4" w:space="0" w:color="auto"/>
            </w:tcBorders>
            <w:tcMar>
              <w:top w:w="102" w:type="dxa"/>
              <w:left w:w="62" w:type="dxa"/>
              <w:bottom w:w="102" w:type="dxa"/>
              <w:right w:w="62" w:type="dxa"/>
            </w:tcMar>
          </w:tcPr>
          <w:p w:rsidR="009262C4" w:rsidRPr="007A3D08" w:rsidRDefault="009262C4" w:rsidP="008C2060">
            <w:pPr>
              <w:widowControl w:val="0"/>
              <w:autoSpaceDE w:val="0"/>
              <w:autoSpaceDN w:val="0"/>
              <w:adjustRightInd w:val="0"/>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36714E" w:rsidRDefault="009262C4" w:rsidP="008C2060">
            <w:pPr>
              <w:jc w:val="center"/>
              <w:rPr>
                <w:rFonts w:eastAsia="Arial Unicode MS"/>
                <w:bCs/>
                <w:sz w:val="16"/>
                <w:szCs w:val="16"/>
                <w:u w:color="000000"/>
              </w:rPr>
            </w:pPr>
            <w:r w:rsidRPr="0036714E">
              <w:rPr>
                <w:rFonts w:eastAsia="Arial Unicode MS"/>
                <w:bCs/>
                <w:sz w:val="16"/>
                <w:szCs w:val="16"/>
                <w:u w:color="000000"/>
              </w:rPr>
              <w:t>700,129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700,129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700,129</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701,916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703,726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705,543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8C2060">
            <w:pPr>
              <w:jc w:val="center"/>
              <w:rPr>
                <w:sz w:val="16"/>
                <w:szCs w:val="16"/>
              </w:rPr>
            </w:pPr>
            <w:r w:rsidRPr="007A3D08">
              <w:rPr>
                <w:sz w:val="16"/>
                <w:szCs w:val="16"/>
              </w:rPr>
              <w:t>707,36</w:t>
            </w:r>
          </w:p>
        </w:tc>
      </w:tr>
      <w:tr w:rsidR="009262C4" w:rsidRPr="007A3D08" w:rsidTr="00787F8E">
        <w:trPr>
          <w:trHeight w:val="492"/>
          <w:jc w:val="center"/>
        </w:trPr>
        <w:tc>
          <w:tcPr>
            <w:tcW w:w="465" w:type="dxa"/>
            <w:vMerge w:val="restart"/>
            <w:tcBorders>
              <w:top w:val="single" w:sz="4" w:space="0" w:color="auto"/>
              <w:left w:val="single" w:sz="4" w:space="0" w:color="auto"/>
              <w:right w:val="single" w:sz="4" w:space="0" w:color="auto"/>
            </w:tcBorders>
            <w:tcMar>
              <w:top w:w="102" w:type="dxa"/>
              <w:left w:w="28" w:type="dxa"/>
              <w:bottom w:w="102" w:type="dxa"/>
              <w:right w:w="28" w:type="dxa"/>
            </w:tcMar>
          </w:tcPr>
          <w:p w:rsidR="009262C4" w:rsidRPr="007A3D08" w:rsidRDefault="009262C4" w:rsidP="00787F8E">
            <w:pPr>
              <w:jc w:val="center"/>
              <w:rPr>
                <w:sz w:val="16"/>
                <w:szCs w:val="16"/>
              </w:rPr>
            </w:pPr>
            <w:r w:rsidRPr="007A3D08">
              <w:rPr>
                <w:sz w:val="16"/>
                <w:szCs w:val="16"/>
              </w:rPr>
              <w:t>16.2</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262C4" w:rsidRPr="007A3D08" w:rsidRDefault="009262C4" w:rsidP="00787F8E">
            <w:pPr>
              <w:autoSpaceDE w:val="0"/>
              <w:autoSpaceDN w:val="0"/>
              <w:adjustRightInd w:val="0"/>
              <w:jc w:val="both"/>
              <w:outlineLvl w:val="0"/>
              <w:rPr>
                <w:sz w:val="16"/>
                <w:szCs w:val="16"/>
              </w:rPr>
            </w:pPr>
            <w:r w:rsidRPr="007A3D08">
              <w:rPr>
                <w:sz w:val="16"/>
                <w:szCs w:val="16"/>
              </w:rPr>
              <w:t>Доля протяженности дорожной сети Кировской городской агломерации, соответствующ</w:t>
            </w:r>
            <w:r>
              <w:rPr>
                <w:sz w:val="16"/>
                <w:szCs w:val="16"/>
              </w:rPr>
              <w:t>ей</w:t>
            </w:r>
            <w:r w:rsidRPr="007A3D08">
              <w:rPr>
                <w:sz w:val="16"/>
                <w:szCs w:val="16"/>
              </w:rPr>
              <w:t xml:space="preserve"> нормативным </w:t>
            </w:r>
          </w:p>
          <w:p w:rsidR="009262C4" w:rsidRPr="007A3D08" w:rsidRDefault="009262C4" w:rsidP="00787F8E">
            <w:pPr>
              <w:autoSpaceDE w:val="0"/>
              <w:autoSpaceDN w:val="0"/>
              <w:adjustRightInd w:val="0"/>
              <w:jc w:val="both"/>
              <w:outlineLvl w:val="0"/>
              <w:rPr>
                <w:sz w:val="16"/>
                <w:szCs w:val="16"/>
              </w:rPr>
            </w:pPr>
            <w:r w:rsidRPr="007A3D08">
              <w:rPr>
                <w:sz w:val="16"/>
                <w:szCs w:val="16"/>
              </w:rPr>
              <w:t xml:space="preserve">требованиям к </w:t>
            </w:r>
            <w:r>
              <w:rPr>
                <w:sz w:val="16"/>
                <w:szCs w:val="16"/>
              </w:rPr>
              <w:t>ее транспортно-эксп</w:t>
            </w:r>
            <w:r w:rsidRPr="007A3D08">
              <w:rPr>
                <w:sz w:val="16"/>
                <w:szCs w:val="16"/>
              </w:rPr>
              <w:t>луатационному состоянию</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24,3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40,0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56,3</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Pr>
                <w:sz w:val="16"/>
                <w:szCs w:val="16"/>
              </w:rPr>
              <w:t>60,8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65,2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69,4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73,7</w:t>
            </w:r>
          </w:p>
        </w:tc>
      </w:tr>
      <w:tr w:rsidR="009262C4" w:rsidRPr="007A3D08" w:rsidTr="00787F8E">
        <w:trPr>
          <w:trHeight w:val="250"/>
          <w:jc w:val="center"/>
        </w:trPr>
        <w:tc>
          <w:tcPr>
            <w:tcW w:w="465" w:type="dxa"/>
            <w:vMerge/>
            <w:tcBorders>
              <w:left w:val="single" w:sz="4" w:space="0" w:color="auto"/>
              <w:right w:val="single" w:sz="4" w:space="0" w:color="auto"/>
            </w:tcBorders>
            <w:tcMar>
              <w:top w:w="102" w:type="dxa"/>
              <w:left w:w="28" w:type="dxa"/>
              <w:bottom w:w="102" w:type="dxa"/>
              <w:right w:w="28" w:type="dxa"/>
            </w:tcMar>
          </w:tcPr>
          <w:p w:rsidR="009262C4" w:rsidRPr="007A3D08" w:rsidRDefault="009262C4" w:rsidP="00787F8E">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9262C4" w:rsidRPr="007A3D08" w:rsidRDefault="009262C4" w:rsidP="00787F8E">
            <w:pPr>
              <w:autoSpaceDE w:val="0"/>
              <w:autoSpaceDN w:val="0"/>
              <w:adjustRightInd w:val="0"/>
              <w:jc w:val="both"/>
              <w:outlineLvl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195,869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322,611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453,69</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Pr>
                <w:sz w:val="16"/>
                <w:szCs w:val="16"/>
              </w:rPr>
              <w:t>491,194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527,537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lang w:val="en-US"/>
              </w:rPr>
            </w:pPr>
            <w:r>
              <w:rPr>
                <w:sz w:val="16"/>
                <w:szCs w:val="16"/>
                <w:lang w:val="en-US"/>
              </w:rPr>
              <w:t>563</w:t>
            </w:r>
            <w:r>
              <w:rPr>
                <w:sz w:val="16"/>
                <w:szCs w:val="16"/>
              </w:rPr>
              <w:t>,</w:t>
            </w:r>
            <w:r w:rsidRPr="007A3D08">
              <w:rPr>
                <w:sz w:val="16"/>
                <w:szCs w:val="16"/>
                <w:lang w:val="en-US"/>
              </w:rPr>
              <w:t>498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lang w:val="en-US"/>
              </w:rPr>
            </w:pPr>
            <w:r>
              <w:rPr>
                <w:sz w:val="16"/>
                <w:szCs w:val="16"/>
                <w:lang w:val="en-US"/>
              </w:rPr>
              <w:t>599</w:t>
            </w:r>
            <w:r>
              <w:rPr>
                <w:sz w:val="16"/>
                <w:szCs w:val="16"/>
              </w:rPr>
              <w:t>,</w:t>
            </w:r>
            <w:r w:rsidRPr="007A3D08">
              <w:rPr>
                <w:sz w:val="16"/>
                <w:szCs w:val="16"/>
                <w:lang w:val="en-US"/>
              </w:rPr>
              <w:t>459</w:t>
            </w:r>
          </w:p>
        </w:tc>
      </w:tr>
      <w:tr w:rsidR="009262C4" w:rsidRPr="007A3D08" w:rsidTr="00787F8E">
        <w:trPr>
          <w:trHeight w:val="245"/>
          <w:jc w:val="center"/>
        </w:trPr>
        <w:tc>
          <w:tcPr>
            <w:tcW w:w="465" w:type="dxa"/>
            <w:vMerge/>
            <w:tcBorders>
              <w:left w:val="single" w:sz="4" w:space="0" w:color="auto"/>
              <w:bottom w:val="single" w:sz="4" w:space="0" w:color="auto"/>
              <w:right w:val="single" w:sz="4" w:space="0" w:color="auto"/>
            </w:tcBorders>
            <w:tcMar>
              <w:top w:w="102" w:type="dxa"/>
              <w:left w:w="28" w:type="dxa"/>
              <w:bottom w:w="102" w:type="dxa"/>
              <w:right w:w="28" w:type="dxa"/>
            </w:tcMar>
          </w:tcPr>
          <w:p w:rsidR="009262C4" w:rsidRPr="007A3D08" w:rsidRDefault="009262C4" w:rsidP="00787F8E">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autoSpaceDE w:val="0"/>
              <w:autoSpaceDN w:val="0"/>
              <w:adjustRightInd w:val="0"/>
              <w:jc w:val="both"/>
              <w:outlineLvl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1588172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2783158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4132556</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sidRPr="00165AF4">
              <w:rPr>
                <w:sz w:val="16"/>
                <w:szCs w:val="16"/>
              </w:rPr>
              <w:t>4370292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4697572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lang w:val="en-US"/>
              </w:rPr>
            </w:pPr>
            <w:r w:rsidRPr="007A3D08">
              <w:rPr>
                <w:sz w:val="16"/>
                <w:szCs w:val="16"/>
                <w:lang w:val="en-US"/>
              </w:rPr>
              <w:t>5001413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lang w:val="en-US"/>
              </w:rPr>
            </w:pPr>
            <w:r w:rsidRPr="007A3D08">
              <w:rPr>
                <w:sz w:val="16"/>
                <w:szCs w:val="16"/>
                <w:lang w:val="en-US"/>
              </w:rPr>
              <w:t>5305254</w:t>
            </w:r>
          </w:p>
        </w:tc>
      </w:tr>
      <w:tr w:rsidR="009262C4" w:rsidRPr="007A3D08" w:rsidTr="00787F8E">
        <w:trPr>
          <w:trHeight w:val="162"/>
          <w:jc w:val="center"/>
        </w:trPr>
        <w:tc>
          <w:tcPr>
            <w:tcW w:w="465" w:type="dxa"/>
            <w:vMerge w:val="restart"/>
            <w:tcBorders>
              <w:top w:val="single" w:sz="4" w:space="0" w:color="auto"/>
              <w:left w:val="single" w:sz="4" w:space="0" w:color="auto"/>
              <w:right w:val="single" w:sz="4" w:space="0" w:color="auto"/>
            </w:tcBorders>
            <w:tcMar>
              <w:top w:w="102" w:type="dxa"/>
              <w:left w:w="28" w:type="dxa"/>
              <w:bottom w:w="102" w:type="dxa"/>
              <w:right w:w="28" w:type="dxa"/>
            </w:tcMar>
          </w:tcPr>
          <w:p w:rsidR="009262C4" w:rsidRPr="007A3D08" w:rsidRDefault="009262C4" w:rsidP="00787F8E">
            <w:pPr>
              <w:jc w:val="center"/>
              <w:rPr>
                <w:sz w:val="16"/>
                <w:szCs w:val="16"/>
              </w:rPr>
            </w:pPr>
            <w:r w:rsidRPr="007A3D08">
              <w:rPr>
                <w:sz w:val="16"/>
                <w:szCs w:val="16"/>
              </w:rPr>
              <w:t>16.2.1</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262C4" w:rsidRPr="007A3D08" w:rsidRDefault="009262C4" w:rsidP="00787F8E">
            <w:pPr>
              <w:widowControl w:val="0"/>
              <w:autoSpaceDE w:val="0"/>
              <w:autoSpaceDN w:val="0"/>
              <w:adjustRightInd w:val="0"/>
              <w:rPr>
                <w:sz w:val="16"/>
                <w:szCs w:val="16"/>
              </w:rPr>
            </w:pPr>
            <w:r w:rsidRPr="007A3D08">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23,8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82,1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100</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sidRPr="00165AF4">
              <w:rPr>
                <w:sz w:val="16"/>
                <w:szCs w:val="16"/>
              </w:rPr>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100</w:t>
            </w:r>
          </w:p>
        </w:tc>
      </w:tr>
      <w:tr w:rsidR="009262C4" w:rsidRPr="007A3D08" w:rsidTr="00787F8E">
        <w:trPr>
          <w:trHeight w:val="196"/>
          <w:jc w:val="center"/>
        </w:trPr>
        <w:tc>
          <w:tcPr>
            <w:tcW w:w="465" w:type="dxa"/>
            <w:vMerge/>
            <w:tcBorders>
              <w:left w:val="single" w:sz="4" w:space="0" w:color="auto"/>
              <w:right w:val="single" w:sz="4" w:space="0" w:color="auto"/>
            </w:tcBorders>
            <w:tcMar>
              <w:top w:w="102" w:type="dxa"/>
              <w:left w:w="28" w:type="dxa"/>
              <w:bottom w:w="102" w:type="dxa"/>
              <w:right w:w="28" w:type="dxa"/>
            </w:tcMar>
          </w:tcPr>
          <w:p w:rsidR="009262C4" w:rsidRPr="007A3D08" w:rsidRDefault="009262C4" w:rsidP="00787F8E">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9262C4" w:rsidRPr="007A3D08" w:rsidRDefault="009262C4" w:rsidP="00787F8E">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11,1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38,3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46,663</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sidRPr="00165AF4">
              <w:rPr>
                <w:sz w:val="16"/>
                <w:szCs w:val="16"/>
              </w:rPr>
              <w:t>46,663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46,663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rFonts w:eastAsia="Arial Unicode MS"/>
                <w:bCs/>
                <w:sz w:val="16"/>
                <w:szCs w:val="16"/>
                <w:u w:color="000000"/>
              </w:rPr>
              <w:t>46,663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rFonts w:eastAsia="Arial Unicode MS"/>
                <w:bCs/>
                <w:sz w:val="16"/>
                <w:szCs w:val="16"/>
                <w:u w:color="000000"/>
              </w:rPr>
              <w:t>46,663</w:t>
            </w:r>
          </w:p>
        </w:tc>
      </w:tr>
      <w:tr w:rsidR="009262C4" w:rsidRPr="007A3D08" w:rsidTr="00787F8E">
        <w:trPr>
          <w:trHeight w:val="216"/>
          <w:jc w:val="center"/>
        </w:trPr>
        <w:tc>
          <w:tcPr>
            <w:tcW w:w="465" w:type="dxa"/>
            <w:vMerge/>
            <w:tcBorders>
              <w:left w:val="single" w:sz="4" w:space="0" w:color="auto"/>
              <w:bottom w:val="single" w:sz="4" w:space="0" w:color="auto"/>
              <w:right w:val="single" w:sz="4" w:space="0" w:color="auto"/>
            </w:tcBorders>
            <w:tcMar>
              <w:top w:w="102" w:type="dxa"/>
              <w:left w:w="28" w:type="dxa"/>
              <w:bottom w:w="102" w:type="dxa"/>
              <w:right w:w="28" w:type="dxa"/>
            </w:tcMar>
          </w:tcPr>
          <w:p w:rsidR="009262C4" w:rsidRPr="007A3D08" w:rsidRDefault="009262C4" w:rsidP="00787F8E">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90292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322692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399492</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sidRPr="00165AF4">
              <w:rPr>
                <w:sz w:val="16"/>
                <w:szCs w:val="16"/>
              </w:rPr>
              <w:t>399492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399492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rFonts w:eastAsia="Arial Unicode MS"/>
                <w:bCs/>
                <w:sz w:val="16"/>
                <w:szCs w:val="16"/>
                <w:u w:color="000000"/>
              </w:rPr>
              <w:t>399492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rFonts w:eastAsia="Arial Unicode MS"/>
                <w:bCs/>
                <w:sz w:val="16"/>
                <w:szCs w:val="16"/>
                <w:u w:color="000000"/>
              </w:rPr>
              <w:t>399492</w:t>
            </w:r>
          </w:p>
        </w:tc>
      </w:tr>
      <w:tr w:rsidR="009262C4" w:rsidRPr="007A3D08" w:rsidTr="00787F8E">
        <w:trPr>
          <w:trHeight w:val="208"/>
          <w:jc w:val="center"/>
        </w:trPr>
        <w:tc>
          <w:tcPr>
            <w:tcW w:w="465" w:type="dxa"/>
            <w:vMerge w:val="restart"/>
            <w:tcBorders>
              <w:top w:val="single" w:sz="4" w:space="0" w:color="auto"/>
              <w:left w:val="single" w:sz="4" w:space="0" w:color="auto"/>
              <w:right w:val="single" w:sz="4" w:space="0" w:color="auto"/>
            </w:tcBorders>
            <w:tcMar>
              <w:top w:w="102" w:type="dxa"/>
              <w:left w:w="28" w:type="dxa"/>
              <w:bottom w:w="102" w:type="dxa"/>
              <w:right w:w="28" w:type="dxa"/>
            </w:tcMar>
          </w:tcPr>
          <w:p w:rsidR="009262C4" w:rsidRPr="007A3D08" w:rsidRDefault="009262C4" w:rsidP="00787F8E">
            <w:pPr>
              <w:jc w:val="center"/>
              <w:rPr>
                <w:sz w:val="16"/>
                <w:szCs w:val="16"/>
              </w:rPr>
            </w:pPr>
            <w:r w:rsidRPr="007A3D08">
              <w:rPr>
                <w:sz w:val="16"/>
                <w:szCs w:val="16"/>
              </w:rPr>
              <w:t>16.2.2</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262C4" w:rsidRPr="007A3D08" w:rsidRDefault="009262C4" w:rsidP="00787F8E">
            <w:pPr>
              <w:widowControl w:val="0"/>
              <w:autoSpaceDE w:val="0"/>
              <w:autoSpaceDN w:val="0"/>
              <w:adjustRightInd w:val="0"/>
              <w:rPr>
                <w:sz w:val="16"/>
                <w:szCs w:val="16"/>
              </w:rPr>
            </w:pPr>
            <w:r w:rsidRPr="007A3D08">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74,7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78,1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9</w:t>
            </w:r>
            <w:r>
              <w:rPr>
                <w:rFonts w:eastAsia="Arial Unicode MS"/>
                <w:bCs/>
                <w:sz w:val="16"/>
                <w:szCs w:val="16"/>
                <w:u w:color="000000"/>
              </w:rPr>
              <w:t>2</w:t>
            </w:r>
            <w:r w:rsidRPr="00165AF4">
              <w:rPr>
                <w:rFonts w:eastAsia="Arial Unicode MS"/>
                <w:bCs/>
                <w:sz w:val="16"/>
                <w:szCs w:val="16"/>
                <w:u w:color="000000"/>
              </w:rPr>
              <w:t>,8</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sidRPr="00165AF4">
              <w:rPr>
                <w:sz w:val="16"/>
                <w:szCs w:val="16"/>
              </w:rPr>
              <w:t>9</w:t>
            </w:r>
            <w:r>
              <w:rPr>
                <w:sz w:val="16"/>
                <w:szCs w:val="16"/>
              </w:rPr>
              <w:t>2</w:t>
            </w:r>
            <w:r w:rsidRPr="00165AF4">
              <w:rPr>
                <w:sz w:val="16"/>
                <w:szCs w:val="16"/>
              </w:rPr>
              <w:t>,8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9</w:t>
            </w:r>
            <w:r>
              <w:rPr>
                <w:rFonts w:eastAsia="Arial Unicode MS"/>
                <w:bCs/>
                <w:sz w:val="16"/>
                <w:szCs w:val="16"/>
                <w:u w:color="000000"/>
              </w:rPr>
              <w:t>2</w:t>
            </w:r>
            <w:r w:rsidRPr="00165AF4">
              <w:rPr>
                <w:rFonts w:eastAsia="Arial Unicode MS"/>
                <w:bCs/>
                <w:sz w:val="16"/>
                <w:szCs w:val="16"/>
                <w:u w:color="000000"/>
              </w:rPr>
              <w:t>,8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9</w:t>
            </w:r>
            <w:r>
              <w:rPr>
                <w:sz w:val="16"/>
                <w:szCs w:val="16"/>
              </w:rPr>
              <w:t>2</w:t>
            </w:r>
            <w:r w:rsidRPr="007A3D08">
              <w:rPr>
                <w:sz w:val="16"/>
                <w:szCs w:val="16"/>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9</w:t>
            </w:r>
            <w:r>
              <w:rPr>
                <w:sz w:val="16"/>
                <w:szCs w:val="16"/>
              </w:rPr>
              <w:t>2</w:t>
            </w:r>
            <w:r w:rsidRPr="007A3D08">
              <w:rPr>
                <w:sz w:val="16"/>
                <w:szCs w:val="16"/>
              </w:rPr>
              <w:t>,8</w:t>
            </w:r>
          </w:p>
        </w:tc>
      </w:tr>
      <w:tr w:rsidR="009262C4" w:rsidRPr="007A3D08" w:rsidTr="00787F8E">
        <w:trPr>
          <w:trHeight w:val="64"/>
          <w:jc w:val="center"/>
        </w:trPr>
        <w:tc>
          <w:tcPr>
            <w:tcW w:w="465" w:type="dxa"/>
            <w:vMerge/>
            <w:tcBorders>
              <w:left w:val="single" w:sz="4" w:space="0" w:color="auto"/>
              <w:right w:val="single" w:sz="4" w:space="0" w:color="auto"/>
            </w:tcBorders>
            <w:tcMar>
              <w:top w:w="102" w:type="dxa"/>
              <w:left w:w="28" w:type="dxa"/>
              <w:bottom w:w="102" w:type="dxa"/>
              <w:right w:w="28" w:type="dxa"/>
            </w:tcMar>
          </w:tcPr>
          <w:p w:rsidR="009262C4" w:rsidRPr="007A3D08" w:rsidRDefault="009262C4" w:rsidP="00787F8E">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9262C4" w:rsidRPr="007A3D08" w:rsidRDefault="009262C4" w:rsidP="00787F8E">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44,139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46,139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54,779</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sidRPr="00165AF4">
              <w:rPr>
                <w:sz w:val="16"/>
                <w:szCs w:val="16"/>
              </w:rPr>
              <w:t>54,779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54,779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rFonts w:eastAsia="Arial Unicode MS"/>
                <w:bCs/>
                <w:sz w:val="16"/>
                <w:szCs w:val="16"/>
                <w:u w:color="000000"/>
              </w:rPr>
              <w:t>54,779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rFonts w:eastAsia="Arial Unicode MS"/>
                <w:bCs/>
                <w:sz w:val="16"/>
                <w:szCs w:val="16"/>
                <w:u w:color="000000"/>
              </w:rPr>
              <w:t>54,779</w:t>
            </w:r>
          </w:p>
        </w:tc>
      </w:tr>
      <w:tr w:rsidR="009262C4" w:rsidRPr="007A3D08" w:rsidTr="009262C4">
        <w:trPr>
          <w:trHeight w:val="233"/>
          <w:jc w:val="center"/>
        </w:trPr>
        <w:tc>
          <w:tcPr>
            <w:tcW w:w="465" w:type="dxa"/>
            <w:vMerge/>
            <w:tcBorders>
              <w:left w:val="single" w:sz="4" w:space="0" w:color="auto"/>
              <w:bottom w:val="single" w:sz="4" w:space="0" w:color="auto"/>
              <w:right w:val="single" w:sz="4" w:space="0" w:color="auto"/>
            </w:tcBorders>
            <w:tcMar>
              <w:top w:w="102" w:type="dxa"/>
              <w:left w:w="28" w:type="dxa"/>
              <w:bottom w:w="102" w:type="dxa"/>
              <w:right w:w="28" w:type="dxa"/>
            </w:tcMar>
          </w:tcPr>
          <w:p w:rsidR="009262C4" w:rsidRPr="007A3D08" w:rsidRDefault="009262C4" w:rsidP="00787F8E">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408263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445323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560953</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sidRPr="00165AF4">
              <w:rPr>
                <w:sz w:val="16"/>
                <w:szCs w:val="16"/>
              </w:rPr>
              <w:t>560953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560953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rFonts w:eastAsia="Arial Unicode MS"/>
                <w:bCs/>
                <w:sz w:val="16"/>
                <w:szCs w:val="16"/>
                <w:u w:color="000000"/>
              </w:rPr>
              <w:t>560953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rFonts w:eastAsia="Arial Unicode MS"/>
                <w:bCs/>
                <w:sz w:val="16"/>
                <w:szCs w:val="16"/>
                <w:u w:color="000000"/>
              </w:rPr>
              <w:t>560953</w:t>
            </w:r>
          </w:p>
        </w:tc>
      </w:tr>
      <w:tr w:rsidR="009262C4" w:rsidRPr="007A3D08" w:rsidTr="00787F8E">
        <w:trPr>
          <w:trHeight w:val="184"/>
          <w:jc w:val="center"/>
        </w:trPr>
        <w:tc>
          <w:tcPr>
            <w:tcW w:w="465" w:type="dxa"/>
            <w:vMerge w:val="restart"/>
            <w:tcBorders>
              <w:top w:val="single" w:sz="4" w:space="0" w:color="auto"/>
              <w:left w:val="single" w:sz="4" w:space="0" w:color="auto"/>
              <w:right w:val="single" w:sz="4" w:space="0" w:color="auto"/>
            </w:tcBorders>
            <w:tcMar>
              <w:top w:w="102" w:type="dxa"/>
              <w:left w:w="28" w:type="dxa"/>
              <w:bottom w:w="102" w:type="dxa"/>
              <w:right w:w="28" w:type="dxa"/>
            </w:tcMar>
          </w:tcPr>
          <w:p w:rsidR="009262C4" w:rsidRPr="007A3D08" w:rsidRDefault="009262C4" w:rsidP="00787F8E">
            <w:pPr>
              <w:jc w:val="center"/>
              <w:rPr>
                <w:sz w:val="16"/>
                <w:szCs w:val="16"/>
              </w:rPr>
            </w:pPr>
            <w:r w:rsidRPr="007A3D08">
              <w:rPr>
                <w:sz w:val="16"/>
                <w:szCs w:val="16"/>
              </w:rPr>
              <w:t>16.2.3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262C4" w:rsidRPr="007A3D08" w:rsidRDefault="009262C4" w:rsidP="00787F8E">
            <w:pPr>
              <w:widowControl w:val="0"/>
              <w:autoSpaceDE w:val="0"/>
              <w:autoSpaceDN w:val="0"/>
              <w:adjustRightInd w:val="0"/>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20,1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34,0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50,3</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sidRPr="00165AF4">
              <w:rPr>
                <w:sz w:val="16"/>
                <w:szCs w:val="16"/>
              </w:rPr>
              <w:t>55,5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60,6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65,5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70,4</w:t>
            </w:r>
          </w:p>
        </w:tc>
      </w:tr>
      <w:tr w:rsidR="009262C4" w:rsidRPr="007A3D08" w:rsidTr="00787F8E">
        <w:trPr>
          <w:trHeight w:val="68"/>
          <w:jc w:val="center"/>
        </w:trPr>
        <w:tc>
          <w:tcPr>
            <w:tcW w:w="465" w:type="dxa"/>
            <w:vMerge/>
            <w:tcBorders>
              <w:left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9262C4" w:rsidRPr="007A3D08" w:rsidRDefault="009262C4" w:rsidP="00787F8E">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140,63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238,172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352,248</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sidRPr="00165AF4">
              <w:rPr>
                <w:sz w:val="16"/>
                <w:szCs w:val="16"/>
              </w:rPr>
              <w:t>389,752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426,095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lang w:val="en-US"/>
              </w:rPr>
            </w:pPr>
            <w:r w:rsidRPr="007A3D08">
              <w:rPr>
                <w:sz w:val="16"/>
                <w:szCs w:val="16"/>
                <w:lang w:val="en-US"/>
              </w:rPr>
              <w:t>462.056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lang w:val="en-US"/>
              </w:rPr>
            </w:pPr>
            <w:r w:rsidRPr="007A3D08">
              <w:rPr>
                <w:sz w:val="16"/>
                <w:szCs w:val="16"/>
                <w:lang w:val="en-US"/>
              </w:rPr>
              <w:t>498.017</w:t>
            </w:r>
          </w:p>
        </w:tc>
      </w:tr>
      <w:tr w:rsidR="009262C4" w:rsidRPr="007A3D08" w:rsidTr="00787F8E">
        <w:trPr>
          <w:trHeight w:val="230"/>
          <w:jc w:val="center"/>
        </w:trPr>
        <w:tc>
          <w:tcPr>
            <w:tcW w:w="46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1089617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2015143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Pr>
                <w:rFonts w:eastAsia="Arial Unicode MS"/>
                <w:bCs/>
                <w:sz w:val="16"/>
                <w:szCs w:val="16"/>
                <w:u w:color="000000"/>
              </w:rPr>
              <w:t>3172111</w:t>
            </w:r>
          </w:p>
        </w:tc>
        <w:tc>
          <w:tcPr>
            <w:tcW w:w="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sz w:val="16"/>
                <w:szCs w:val="16"/>
              </w:rPr>
            </w:pPr>
            <w:r w:rsidRPr="00165AF4">
              <w:rPr>
                <w:sz w:val="16"/>
                <w:szCs w:val="16"/>
              </w:rPr>
              <w:t>3409847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165AF4" w:rsidRDefault="009262C4" w:rsidP="00787F8E">
            <w:pPr>
              <w:jc w:val="center"/>
              <w:rPr>
                <w:rFonts w:eastAsia="Arial Unicode MS"/>
                <w:bCs/>
                <w:sz w:val="16"/>
                <w:szCs w:val="16"/>
                <w:u w:color="000000"/>
              </w:rPr>
            </w:pPr>
            <w:r w:rsidRPr="00165AF4">
              <w:rPr>
                <w:rFonts w:eastAsia="Arial Unicode MS"/>
                <w:bCs/>
                <w:sz w:val="16"/>
                <w:szCs w:val="16"/>
                <w:u w:color="000000"/>
              </w:rPr>
              <w:t>3737127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lang w:val="en-US"/>
              </w:rPr>
            </w:pPr>
            <w:r w:rsidRPr="007A3D08">
              <w:rPr>
                <w:sz w:val="16"/>
                <w:szCs w:val="16"/>
                <w:lang w:val="en-US"/>
              </w:rPr>
              <w:t>4040968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62C4" w:rsidRPr="007A3D08" w:rsidRDefault="009262C4" w:rsidP="00787F8E">
            <w:pPr>
              <w:jc w:val="center"/>
              <w:rPr>
                <w:sz w:val="16"/>
                <w:szCs w:val="16"/>
                <w:lang w:val="en-US"/>
              </w:rPr>
            </w:pPr>
            <w:r w:rsidRPr="007A3D08">
              <w:rPr>
                <w:sz w:val="16"/>
                <w:szCs w:val="16"/>
                <w:lang w:val="en-US"/>
              </w:rPr>
              <w:t>4344809</w:t>
            </w:r>
          </w:p>
        </w:tc>
      </w:tr>
    </w:tbl>
    <w:p w:rsidR="00061CE6" w:rsidRPr="00F7651C" w:rsidRDefault="00A51D57" w:rsidP="00B841B8">
      <w:pPr>
        <w:widowControl w:val="0"/>
        <w:autoSpaceDE w:val="0"/>
        <w:autoSpaceDN w:val="0"/>
        <w:adjustRightInd w:val="0"/>
        <w:spacing w:line="360" w:lineRule="auto"/>
        <w:ind w:firstLine="720"/>
        <w:rPr>
          <w:rFonts w:ascii="Arial" w:eastAsia="Calibri" w:hAnsi="Arial"/>
          <w:sz w:val="22"/>
          <w:szCs w:val="22"/>
        </w:rPr>
        <w:sectPr w:rsidR="00061CE6" w:rsidRPr="00F7651C" w:rsidSect="00537714">
          <w:pgSz w:w="16838" w:h="11906" w:orient="landscape"/>
          <w:pgMar w:top="794" w:right="253" w:bottom="794" w:left="900" w:header="709" w:footer="709" w:gutter="0"/>
          <w:cols w:space="708"/>
          <w:docGrid w:linePitch="360"/>
        </w:sectPr>
      </w:pPr>
      <w:r w:rsidRPr="007A3D08">
        <w:rPr>
          <w:sz w:val="28"/>
          <w:szCs w:val="28"/>
        </w:rPr>
        <w:t xml:space="preserve">                                                                                 ___________</w:t>
      </w:r>
      <w:r w:rsidRPr="007A3D08">
        <w:rPr>
          <w:sz w:val="28"/>
          <w:szCs w:val="28"/>
        </w:rPr>
        <w:br w:type="page"/>
      </w:r>
    </w:p>
    <w:p w:rsidR="00A51D57" w:rsidRDefault="00A51D57" w:rsidP="00F7651C">
      <w:pPr>
        <w:widowControl w:val="0"/>
        <w:autoSpaceDE w:val="0"/>
        <w:autoSpaceDN w:val="0"/>
        <w:adjustRightInd w:val="0"/>
        <w:outlineLvl w:val="1"/>
        <w:rPr>
          <w:sz w:val="28"/>
          <w:szCs w:val="28"/>
        </w:rPr>
      </w:pPr>
    </w:p>
    <w:sectPr w:rsidR="00A51D57" w:rsidSect="0095007E">
      <w:pgSz w:w="11906" w:h="16838" w:code="9"/>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88E" w:rsidRDefault="003C788E" w:rsidP="003810A0">
      <w:r>
        <w:separator/>
      </w:r>
    </w:p>
  </w:endnote>
  <w:endnote w:type="continuationSeparator" w:id="0">
    <w:p w:rsidR="003C788E" w:rsidRDefault="003C788E" w:rsidP="0038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alMath1 BT">
    <w:panose1 w:val="00000000000000000000"/>
    <w:charset w:val="02"/>
    <w:family w:val="roman"/>
    <w:notTrueType/>
    <w:pitch w:val="variable"/>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88E" w:rsidRDefault="003C788E" w:rsidP="003810A0">
      <w:r>
        <w:separator/>
      </w:r>
    </w:p>
  </w:footnote>
  <w:footnote w:type="continuationSeparator" w:id="0">
    <w:p w:rsidR="003C788E" w:rsidRDefault="003C788E" w:rsidP="0038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CF" w:rsidRDefault="00E571CF">
    <w:pPr>
      <w:pStyle w:val="a3"/>
      <w:jc w:val="center"/>
    </w:pPr>
    <w:r>
      <w:fldChar w:fldCharType="begin"/>
    </w:r>
    <w:r>
      <w:instrText xml:space="preserve"> PAGE   \* MERGEFORMAT </w:instrText>
    </w:r>
    <w:r>
      <w:fldChar w:fldCharType="separate"/>
    </w:r>
    <w:r w:rsidR="00915AEB">
      <w:rPr>
        <w:noProof/>
      </w:rPr>
      <w:t>2</w:t>
    </w:r>
    <w:r>
      <w:rPr>
        <w:noProof/>
      </w:rPr>
      <w:fldChar w:fldCharType="end"/>
    </w:r>
  </w:p>
  <w:p w:rsidR="00E571CF" w:rsidRDefault="00E571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6339"/>
    <w:multiLevelType w:val="hybridMultilevel"/>
    <w:tmpl w:val="47A4C366"/>
    <w:lvl w:ilvl="0" w:tplc="AFAE4458">
      <w:start w:val="1"/>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16807493"/>
    <w:multiLevelType w:val="hybridMultilevel"/>
    <w:tmpl w:val="927654D8"/>
    <w:lvl w:ilvl="0" w:tplc="8C96FD92">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4EB65006"/>
    <w:multiLevelType w:val="hybridMultilevel"/>
    <w:tmpl w:val="93524754"/>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BF1DA0"/>
    <w:multiLevelType w:val="hybridMultilevel"/>
    <w:tmpl w:val="5F8632F2"/>
    <w:lvl w:ilvl="0" w:tplc="EE1A1272">
      <w:start w:val="1"/>
      <w:numFmt w:val="bullet"/>
      <w:lvlText w:val=""/>
      <w:lvlJc w:val="left"/>
      <w:pPr>
        <w:tabs>
          <w:tab w:val="num" w:pos="720"/>
        </w:tabs>
        <w:ind w:firstLine="720"/>
      </w:pPr>
      <w:rPr>
        <w:rFonts w:ascii="UniversalMath1 BT" w:hAnsi="UniversalMath1 BT"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453227F"/>
    <w:multiLevelType w:val="hybridMultilevel"/>
    <w:tmpl w:val="4EAA2246"/>
    <w:lvl w:ilvl="0" w:tplc="6D503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BC572C"/>
    <w:multiLevelType w:val="hybridMultilevel"/>
    <w:tmpl w:val="24C61F34"/>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481D8D"/>
    <w:multiLevelType w:val="hybridMultilevel"/>
    <w:tmpl w:val="5A388F40"/>
    <w:lvl w:ilvl="0" w:tplc="8374A1CA">
      <w:numFmt w:val="bullet"/>
      <w:lvlText w:val=""/>
      <w:lvlJc w:val="left"/>
      <w:pPr>
        <w:tabs>
          <w:tab w:val="num" w:pos="720"/>
        </w:tabs>
        <w:ind w:left="720" w:hanging="360"/>
      </w:pPr>
      <w:rPr>
        <w:rFonts w:ascii="Symbol" w:eastAsia="Times New Roman"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744666"/>
    <w:multiLevelType w:val="hybridMultilevel"/>
    <w:tmpl w:val="5ED6ADAE"/>
    <w:lvl w:ilvl="0" w:tplc="FC2E08F0">
      <w:start w:val="1"/>
      <w:numFmt w:val="decimal"/>
      <w:lvlText w:val="%1."/>
      <w:lvlJc w:val="left"/>
      <w:pPr>
        <w:ind w:left="1790" w:hanging="108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8">
    <w:nsid w:val="7ED921B6"/>
    <w:multiLevelType w:val="hybridMultilevel"/>
    <w:tmpl w:val="12CA0B2A"/>
    <w:lvl w:ilvl="0" w:tplc="6D50397C">
      <w:start w:val="1"/>
      <w:numFmt w:val="bullet"/>
      <w:lvlText w:val=""/>
      <w:lvlJc w:val="left"/>
      <w:pPr>
        <w:tabs>
          <w:tab w:val="num" w:pos="720"/>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1"/>
  </w:num>
  <w:num w:numId="3">
    <w:abstractNumId w:val="3"/>
  </w:num>
  <w:num w:numId="4">
    <w:abstractNumId w:val="4"/>
  </w:num>
  <w:num w:numId="5">
    <w:abstractNumId w:val="6"/>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A0"/>
    <w:rsid w:val="00002A17"/>
    <w:rsid w:val="00003822"/>
    <w:rsid w:val="00003D44"/>
    <w:rsid w:val="00004930"/>
    <w:rsid w:val="00006791"/>
    <w:rsid w:val="000100DE"/>
    <w:rsid w:val="0001301C"/>
    <w:rsid w:val="00013670"/>
    <w:rsid w:val="000168A1"/>
    <w:rsid w:val="00016C9F"/>
    <w:rsid w:val="000178F0"/>
    <w:rsid w:val="00017C41"/>
    <w:rsid w:val="000204B1"/>
    <w:rsid w:val="00023DEA"/>
    <w:rsid w:val="00024C76"/>
    <w:rsid w:val="000266B3"/>
    <w:rsid w:val="00027D9A"/>
    <w:rsid w:val="000309FC"/>
    <w:rsid w:val="00030B2E"/>
    <w:rsid w:val="00030B45"/>
    <w:rsid w:val="00031CB5"/>
    <w:rsid w:val="00031F6E"/>
    <w:rsid w:val="00032837"/>
    <w:rsid w:val="00032CFA"/>
    <w:rsid w:val="0003458D"/>
    <w:rsid w:val="000348C6"/>
    <w:rsid w:val="000356C7"/>
    <w:rsid w:val="00035ACE"/>
    <w:rsid w:val="00036B3B"/>
    <w:rsid w:val="00040147"/>
    <w:rsid w:val="00042F17"/>
    <w:rsid w:val="0004627F"/>
    <w:rsid w:val="00046593"/>
    <w:rsid w:val="00046E90"/>
    <w:rsid w:val="00052858"/>
    <w:rsid w:val="00052876"/>
    <w:rsid w:val="00053192"/>
    <w:rsid w:val="00053D36"/>
    <w:rsid w:val="0005422D"/>
    <w:rsid w:val="000573AB"/>
    <w:rsid w:val="00057F87"/>
    <w:rsid w:val="000615AC"/>
    <w:rsid w:val="00061CE6"/>
    <w:rsid w:val="00061E11"/>
    <w:rsid w:val="00062450"/>
    <w:rsid w:val="000635C1"/>
    <w:rsid w:val="0006384F"/>
    <w:rsid w:val="00063E75"/>
    <w:rsid w:val="00064BDA"/>
    <w:rsid w:val="00065715"/>
    <w:rsid w:val="00065DE5"/>
    <w:rsid w:val="00065FF6"/>
    <w:rsid w:val="000664BC"/>
    <w:rsid w:val="000675DA"/>
    <w:rsid w:val="00071596"/>
    <w:rsid w:val="00072FB9"/>
    <w:rsid w:val="000732C9"/>
    <w:rsid w:val="00073557"/>
    <w:rsid w:val="000759E6"/>
    <w:rsid w:val="00076677"/>
    <w:rsid w:val="00076EF4"/>
    <w:rsid w:val="00076F61"/>
    <w:rsid w:val="000800D5"/>
    <w:rsid w:val="00080326"/>
    <w:rsid w:val="00082DF2"/>
    <w:rsid w:val="00084906"/>
    <w:rsid w:val="00084E5E"/>
    <w:rsid w:val="00086584"/>
    <w:rsid w:val="00091327"/>
    <w:rsid w:val="000919C5"/>
    <w:rsid w:val="00091ADC"/>
    <w:rsid w:val="000923AA"/>
    <w:rsid w:val="00093082"/>
    <w:rsid w:val="000931CD"/>
    <w:rsid w:val="00093217"/>
    <w:rsid w:val="000A12BF"/>
    <w:rsid w:val="000A1525"/>
    <w:rsid w:val="000A5916"/>
    <w:rsid w:val="000A6790"/>
    <w:rsid w:val="000A6B3B"/>
    <w:rsid w:val="000B0848"/>
    <w:rsid w:val="000B0E23"/>
    <w:rsid w:val="000B20DE"/>
    <w:rsid w:val="000B3470"/>
    <w:rsid w:val="000B4241"/>
    <w:rsid w:val="000B452F"/>
    <w:rsid w:val="000B4C63"/>
    <w:rsid w:val="000B4C70"/>
    <w:rsid w:val="000B4FBC"/>
    <w:rsid w:val="000B56BA"/>
    <w:rsid w:val="000B6334"/>
    <w:rsid w:val="000B6C28"/>
    <w:rsid w:val="000C300C"/>
    <w:rsid w:val="000C4559"/>
    <w:rsid w:val="000C5707"/>
    <w:rsid w:val="000D1656"/>
    <w:rsid w:val="000D252A"/>
    <w:rsid w:val="000D3765"/>
    <w:rsid w:val="000D3E19"/>
    <w:rsid w:val="000D44C1"/>
    <w:rsid w:val="000D67A9"/>
    <w:rsid w:val="000D6C99"/>
    <w:rsid w:val="000D785E"/>
    <w:rsid w:val="000E04C2"/>
    <w:rsid w:val="000E0E65"/>
    <w:rsid w:val="000E3956"/>
    <w:rsid w:val="000E497A"/>
    <w:rsid w:val="000E53A4"/>
    <w:rsid w:val="000E5672"/>
    <w:rsid w:val="000E6C62"/>
    <w:rsid w:val="000F2E81"/>
    <w:rsid w:val="000F4020"/>
    <w:rsid w:val="000F6364"/>
    <w:rsid w:val="00101E3E"/>
    <w:rsid w:val="00101E4C"/>
    <w:rsid w:val="00103DA9"/>
    <w:rsid w:val="00106478"/>
    <w:rsid w:val="00107F13"/>
    <w:rsid w:val="00110DA8"/>
    <w:rsid w:val="001130CC"/>
    <w:rsid w:val="00114F93"/>
    <w:rsid w:val="00116910"/>
    <w:rsid w:val="00123346"/>
    <w:rsid w:val="0012504E"/>
    <w:rsid w:val="00125D21"/>
    <w:rsid w:val="0013068F"/>
    <w:rsid w:val="00131113"/>
    <w:rsid w:val="001326E3"/>
    <w:rsid w:val="00134B1E"/>
    <w:rsid w:val="00135C0B"/>
    <w:rsid w:val="001375B1"/>
    <w:rsid w:val="00137A53"/>
    <w:rsid w:val="00137FAE"/>
    <w:rsid w:val="001402B2"/>
    <w:rsid w:val="00140991"/>
    <w:rsid w:val="001429B9"/>
    <w:rsid w:val="00143696"/>
    <w:rsid w:val="00143C18"/>
    <w:rsid w:val="00143E54"/>
    <w:rsid w:val="001441E3"/>
    <w:rsid w:val="00145A74"/>
    <w:rsid w:val="0014615C"/>
    <w:rsid w:val="001465A4"/>
    <w:rsid w:val="00146E1E"/>
    <w:rsid w:val="001477BE"/>
    <w:rsid w:val="00152582"/>
    <w:rsid w:val="00153845"/>
    <w:rsid w:val="00157138"/>
    <w:rsid w:val="00161A5B"/>
    <w:rsid w:val="0016216F"/>
    <w:rsid w:val="001627AE"/>
    <w:rsid w:val="001628A5"/>
    <w:rsid w:val="00164407"/>
    <w:rsid w:val="00165478"/>
    <w:rsid w:val="001654D8"/>
    <w:rsid w:val="00165AF4"/>
    <w:rsid w:val="0016733A"/>
    <w:rsid w:val="00167636"/>
    <w:rsid w:val="00167706"/>
    <w:rsid w:val="001709BC"/>
    <w:rsid w:val="00170F53"/>
    <w:rsid w:val="00172963"/>
    <w:rsid w:val="00172D45"/>
    <w:rsid w:val="00172DBD"/>
    <w:rsid w:val="001736D8"/>
    <w:rsid w:val="001763D2"/>
    <w:rsid w:val="00176DE4"/>
    <w:rsid w:val="001811E9"/>
    <w:rsid w:val="001824C5"/>
    <w:rsid w:val="0018281F"/>
    <w:rsid w:val="00182C57"/>
    <w:rsid w:val="0018328B"/>
    <w:rsid w:val="00184D73"/>
    <w:rsid w:val="00186DCB"/>
    <w:rsid w:val="0019151A"/>
    <w:rsid w:val="00192AEB"/>
    <w:rsid w:val="00193A9A"/>
    <w:rsid w:val="00195858"/>
    <w:rsid w:val="00195AF4"/>
    <w:rsid w:val="00195CBC"/>
    <w:rsid w:val="001963D7"/>
    <w:rsid w:val="00197C2B"/>
    <w:rsid w:val="00197E26"/>
    <w:rsid w:val="001A1BD1"/>
    <w:rsid w:val="001A2A23"/>
    <w:rsid w:val="001A2C07"/>
    <w:rsid w:val="001A2D3A"/>
    <w:rsid w:val="001A31FA"/>
    <w:rsid w:val="001A36D9"/>
    <w:rsid w:val="001A4BCD"/>
    <w:rsid w:val="001A587E"/>
    <w:rsid w:val="001A730C"/>
    <w:rsid w:val="001B0E84"/>
    <w:rsid w:val="001B1509"/>
    <w:rsid w:val="001B3AAD"/>
    <w:rsid w:val="001B4E36"/>
    <w:rsid w:val="001B5238"/>
    <w:rsid w:val="001B5A7A"/>
    <w:rsid w:val="001B5FA1"/>
    <w:rsid w:val="001C0A91"/>
    <w:rsid w:val="001C14B7"/>
    <w:rsid w:val="001C1613"/>
    <w:rsid w:val="001C246B"/>
    <w:rsid w:val="001C4C15"/>
    <w:rsid w:val="001C4ECA"/>
    <w:rsid w:val="001C55ED"/>
    <w:rsid w:val="001C5617"/>
    <w:rsid w:val="001C79F7"/>
    <w:rsid w:val="001D07C6"/>
    <w:rsid w:val="001D36D9"/>
    <w:rsid w:val="001D3B3C"/>
    <w:rsid w:val="001D4EC5"/>
    <w:rsid w:val="001D5720"/>
    <w:rsid w:val="001D5F20"/>
    <w:rsid w:val="001E036D"/>
    <w:rsid w:val="001E2BF3"/>
    <w:rsid w:val="001E2DF3"/>
    <w:rsid w:val="001E375F"/>
    <w:rsid w:val="001E3960"/>
    <w:rsid w:val="001E424C"/>
    <w:rsid w:val="001E4AA8"/>
    <w:rsid w:val="001E4B65"/>
    <w:rsid w:val="001E5FD6"/>
    <w:rsid w:val="001E6512"/>
    <w:rsid w:val="001E6C07"/>
    <w:rsid w:val="001F46AB"/>
    <w:rsid w:val="001F5F3D"/>
    <w:rsid w:val="001F673F"/>
    <w:rsid w:val="001F6780"/>
    <w:rsid w:val="001F6881"/>
    <w:rsid w:val="001F7279"/>
    <w:rsid w:val="001F7829"/>
    <w:rsid w:val="00202128"/>
    <w:rsid w:val="0020220B"/>
    <w:rsid w:val="00202481"/>
    <w:rsid w:val="00202BC9"/>
    <w:rsid w:val="00203C81"/>
    <w:rsid w:val="00203CC5"/>
    <w:rsid w:val="00204431"/>
    <w:rsid w:val="00204AF1"/>
    <w:rsid w:val="002055FF"/>
    <w:rsid w:val="0020586F"/>
    <w:rsid w:val="00205A29"/>
    <w:rsid w:val="00213570"/>
    <w:rsid w:val="00214408"/>
    <w:rsid w:val="00214C99"/>
    <w:rsid w:val="00215752"/>
    <w:rsid w:val="0021646B"/>
    <w:rsid w:val="00221C12"/>
    <w:rsid w:val="00223B01"/>
    <w:rsid w:val="0022447E"/>
    <w:rsid w:val="00224BA0"/>
    <w:rsid w:val="002270E6"/>
    <w:rsid w:val="00227F67"/>
    <w:rsid w:val="002304B3"/>
    <w:rsid w:val="002324EF"/>
    <w:rsid w:val="00232944"/>
    <w:rsid w:val="00232BFF"/>
    <w:rsid w:val="00232F9D"/>
    <w:rsid w:val="00233371"/>
    <w:rsid w:val="00233610"/>
    <w:rsid w:val="00234226"/>
    <w:rsid w:val="00234DF1"/>
    <w:rsid w:val="00235F6A"/>
    <w:rsid w:val="00235FFA"/>
    <w:rsid w:val="00236030"/>
    <w:rsid w:val="002364E3"/>
    <w:rsid w:val="0023650D"/>
    <w:rsid w:val="002369EF"/>
    <w:rsid w:val="002371BB"/>
    <w:rsid w:val="002371F8"/>
    <w:rsid w:val="00240EE6"/>
    <w:rsid w:val="00241D19"/>
    <w:rsid w:val="002433E3"/>
    <w:rsid w:val="002435A0"/>
    <w:rsid w:val="002449AD"/>
    <w:rsid w:val="00245D4C"/>
    <w:rsid w:val="00247F43"/>
    <w:rsid w:val="00250E19"/>
    <w:rsid w:val="002513D3"/>
    <w:rsid w:val="00251754"/>
    <w:rsid w:val="00252B5B"/>
    <w:rsid w:val="00253489"/>
    <w:rsid w:val="002534B1"/>
    <w:rsid w:val="00255CD8"/>
    <w:rsid w:val="00255EBC"/>
    <w:rsid w:val="0025665C"/>
    <w:rsid w:val="00256EA1"/>
    <w:rsid w:val="00260263"/>
    <w:rsid w:val="00260CCB"/>
    <w:rsid w:val="00261E37"/>
    <w:rsid w:val="00262B0C"/>
    <w:rsid w:val="002633EC"/>
    <w:rsid w:val="00263C35"/>
    <w:rsid w:val="00263FEB"/>
    <w:rsid w:val="00264520"/>
    <w:rsid w:val="002649B9"/>
    <w:rsid w:val="0026578E"/>
    <w:rsid w:val="00265A3C"/>
    <w:rsid w:val="00266B70"/>
    <w:rsid w:val="00271722"/>
    <w:rsid w:val="002757E7"/>
    <w:rsid w:val="00275B85"/>
    <w:rsid w:val="002771D9"/>
    <w:rsid w:val="002778DD"/>
    <w:rsid w:val="00280608"/>
    <w:rsid w:val="002807B7"/>
    <w:rsid w:val="002814CF"/>
    <w:rsid w:val="00283D25"/>
    <w:rsid w:val="00283DBB"/>
    <w:rsid w:val="0028406B"/>
    <w:rsid w:val="002843CB"/>
    <w:rsid w:val="002857CE"/>
    <w:rsid w:val="00285DFF"/>
    <w:rsid w:val="00286956"/>
    <w:rsid w:val="00287182"/>
    <w:rsid w:val="00291286"/>
    <w:rsid w:val="00293D32"/>
    <w:rsid w:val="002A0A17"/>
    <w:rsid w:val="002A2600"/>
    <w:rsid w:val="002A30D0"/>
    <w:rsid w:val="002A3455"/>
    <w:rsid w:val="002B22E0"/>
    <w:rsid w:val="002B2688"/>
    <w:rsid w:val="002B2A4C"/>
    <w:rsid w:val="002B4077"/>
    <w:rsid w:val="002B4883"/>
    <w:rsid w:val="002B4CEC"/>
    <w:rsid w:val="002B4FD0"/>
    <w:rsid w:val="002C1C88"/>
    <w:rsid w:val="002C3D02"/>
    <w:rsid w:val="002C3F4C"/>
    <w:rsid w:val="002C4CBF"/>
    <w:rsid w:val="002C51D1"/>
    <w:rsid w:val="002D0F8A"/>
    <w:rsid w:val="002D1CBC"/>
    <w:rsid w:val="002D25F7"/>
    <w:rsid w:val="002D6F91"/>
    <w:rsid w:val="002E11B9"/>
    <w:rsid w:val="002E1275"/>
    <w:rsid w:val="002E1AE3"/>
    <w:rsid w:val="002E2BD0"/>
    <w:rsid w:val="002E3600"/>
    <w:rsid w:val="002E4AD9"/>
    <w:rsid w:val="002E51A1"/>
    <w:rsid w:val="002E6886"/>
    <w:rsid w:val="002F08DE"/>
    <w:rsid w:val="002F0BE0"/>
    <w:rsid w:val="002F1EEF"/>
    <w:rsid w:val="002F2D53"/>
    <w:rsid w:val="002F3F52"/>
    <w:rsid w:val="002F47DD"/>
    <w:rsid w:val="002F4886"/>
    <w:rsid w:val="002F4D98"/>
    <w:rsid w:val="002F588D"/>
    <w:rsid w:val="003001D0"/>
    <w:rsid w:val="00302F65"/>
    <w:rsid w:val="00303242"/>
    <w:rsid w:val="00304714"/>
    <w:rsid w:val="00305398"/>
    <w:rsid w:val="0030655C"/>
    <w:rsid w:val="0030675A"/>
    <w:rsid w:val="00306AE0"/>
    <w:rsid w:val="0031075D"/>
    <w:rsid w:val="003108F6"/>
    <w:rsid w:val="00311491"/>
    <w:rsid w:val="0031181C"/>
    <w:rsid w:val="00311C4E"/>
    <w:rsid w:val="0031351E"/>
    <w:rsid w:val="00313587"/>
    <w:rsid w:val="00313885"/>
    <w:rsid w:val="00314296"/>
    <w:rsid w:val="00314815"/>
    <w:rsid w:val="003177B4"/>
    <w:rsid w:val="00317F55"/>
    <w:rsid w:val="00323410"/>
    <w:rsid w:val="00323662"/>
    <w:rsid w:val="00323DC5"/>
    <w:rsid w:val="003247E6"/>
    <w:rsid w:val="0032627C"/>
    <w:rsid w:val="003266DF"/>
    <w:rsid w:val="00326A4B"/>
    <w:rsid w:val="003304EF"/>
    <w:rsid w:val="00332AD8"/>
    <w:rsid w:val="00336088"/>
    <w:rsid w:val="0033654D"/>
    <w:rsid w:val="00336C2D"/>
    <w:rsid w:val="00340246"/>
    <w:rsid w:val="00340A66"/>
    <w:rsid w:val="0034133C"/>
    <w:rsid w:val="0034261C"/>
    <w:rsid w:val="00343896"/>
    <w:rsid w:val="0034424D"/>
    <w:rsid w:val="003444F4"/>
    <w:rsid w:val="00346443"/>
    <w:rsid w:val="003465CD"/>
    <w:rsid w:val="00346880"/>
    <w:rsid w:val="00346BF3"/>
    <w:rsid w:val="00346F11"/>
    <w:rsid w:val="00347391"/>
    <w:rsid w:val="003474AF"/>
    <w:rsid w:val="00347982"/>
    <w:rsid w:val="00351911"/>
    <w:rsid w:val="003523F3"/>
    <w:rsid w:val="00353633"/>
    <w:rsid w:val="00354AD2"/>
    <w:rsid w:val="00354B94"/>
    <w:rsid w:val="0035505D"/>
    <w:rsid w:val="0035602D"/>
    <w:rsid w:val="0035639D"/>
    <w:rsid w:val="00361540"/>
    <w:rsid w:val="003615BF"/>
    <w:rsid w:val="00362D13"/>
    <w:rsid w:val="00362ECA"/>
    <w:rsid w:val="0036328B"/>
    <w:rsid w:val="00363F22"/>
    <w:rsid w:val="0036489B"/>
    <w:rsid w:val="00365237"/>
    <w:rsid w:val="00367084"/>
    <w:rsid w:val="0036714E"/>
    <w:rsid w:val="003672FA"/>
    <w:rsid w:val="00367660"/>
    <w:rsid w:val="003710C2"/>
    <w:rsid w:val="00371383"/>
    <w:rsid w:val="00371D45"/>
    <w:rsid w:val="00372AF4"/>
    <w:rsid w:val="003738A9"/>
    <w:rsid w:val="00375492"/>
    <w:rsid w:val="003810A0"/>
    <w:rsid w:val="00381DDD"/>
    <w:rsid w:val="00383078"/>
    <w:rsid w:val="00383206"/>
    <w:rsid w:val="00384044"/>
    <w:rsid w:val="00385E05"/>
    <w:rsid w:val="0038662A"/>
    <w:rsid w:val="00386817"/>
    <w:rsid w:val="003874D8"/>
    <w:rsid w:val="00387997"/>
    <w:rsid w:val="003879EF"/>
    <w:rsid w:val="003918BE"/>
    <w:rsid w:val="00391D18"/>
    <w:rsid w:val="00392540"/>
    <w:rsid w:val="00392A9F"/>
    <w:rsid w:val="00393A3E"/>
    <w:rsid w:val="00394D01"/>
    <w:rsid w:val="00395D8F"/>
    <w:rsid w:val="00396884"/>
    <w:rsid w:val="003A0801"/>
    <w:rsid w:val="003A409A"/>
    <w:rsid w:val="003A6CF6"/>
    <w:rsid w:val="003A7264"/>
    <w:rsid w:val="003A7432"/>
    <w:rsid w:val="003A7639"/>
    <w:rsid w:val="003B0613"/>
    <w:rsid w:val="003B0D68"/>
    <w:rsid w:val="003B0F0E"/>
    <w:rsid w:val="003B0FAD"/>
    <w:rsid w:val="003B16DD"/>
    <w:rsid w:val="003B1913"/>
    <w:rsid w:val="003B1BD3"/>
    <w:rsid w:val="003B20BD"/>
    <w:rsid w:val="003B4261"/>
    <w:rsid w:val="003B6075"/>
    <w:rsid w:val="003B6E0E"/>
    <w:rsid w:val="003B7CCB"/>
    <w:rsid w:val="003C17B3"/>
    <w:rsid w:val="003C61D1"/>
    <w:rsid w:val="003C710A"/>
    <w:rsid w:val="003C788E"/>
    <w:rsid w:val="003D184F"/>
    <w:rsid w:val="003D1C37"/>
    <w:rsid w:val="003D2294"/>
    <w:rsid w:val="003D778A"/>
    <w:rsid w:val="003D78E7"/>
    <w:rsid w:val="003D7928"/>
    <w:rsid w:val="003E0C16"/>
    <w:rsid w:val="003E1EDF"/>
    <w:rsid w:val="003E3D3C"/>
    <w:rsid w:val="003E404B"/>
    <w:rsid w:val="003E414D"/>
    <w:rsid w:val="003E4201"/>
    <w:rsid w:val="003E4D91"/>
    <w:rsid w:val="003E5260"/>
    <w:rsid w:val="003E5498"/>
    <w:rsid w:val="003E5652"/>
    <w:rsid w:val="003E64E1"/>
    <w:rsid w:val="003E6EDD"/>
    <w:rsid w:val="003E6EFC"/>
    <w:rsid w:val="003F1B75"/>
    <w:rsid w:val="003F2E86"/>
    <w:rsid w:val="003F40D0"/>
    <w:rsid w:val="003F57EF"/>
    <w:rsid w:val="003F7A8E"/>
    <w:rsid w:val="0040263B"/>
    <w:rsid w:val="00402DE3"/>
    <w:rsid w:val="00402EF1"/>
    <w:rsid w:val="0040349C"/>
    <w:rsid w:val="004034AD"/>
    <w:rsid w:val="00403ED5"/>
    <w:rsid w:val="00407799"/>
    <w:rsid w:val="004079CF"/>
    <w:rsid w:val="00410066"/>
    <w:rsid w:val="00413236"/>
    <w:rsid w:val="00414952"/>
    <w:rsid w:val="0041614F"/>
    <w:rsid w:val="00416397"/>
    <w:rsid w:val="00421FC4"/>
    <w:rsid w:val="00422470"/>
    <w:rsid w:val="00423B2A"/>
    <w:rsid w:val="00424CB2"/>
    <w:rsid w:val="0042525D"/>
    <w:rsid w:val="004263A1"/>
    <w:rsid w:val="00426502"/>
    <w:rsid w:val="00430910"/>
    <w:rsid w:val="00431BE0"/>
    <w:rsid w:val="00431EB5"/>
    <w:rsid w:val="0043272C"/>
    <w:rsid w:val="00434678"/>
    <w:rsid w:val="004365F9"/>
    <w:rsid w:val="004370D3"/>
    <w:rsid w:val="0043741B"/>
    <w:rsid w:val="00437CC0"/>
    <w:rsid w:val="00440966"/>
    <w:rsid w:val="00442CDA"/>
    <w:rsid w:val="00442ED0"/>
    <w:rsid w:val="0044391D"/>
    <w:rsid w:val="00444B4F"/>
    <w:rsid w:val="004464D6"/>
    <w:rsid w:val="00451531"/>
    <w:rsid w:val="00451DE6"/>
    <w:rsid w:val="004522BE"/>
    <w:rsid w:val="0045287A"/>
    <w:rsid w:val="00453D96"/>
    <w:rsid w:val="0045432F"/>
    <w:rsid w:val="004551CE"/>
    <w:rsid w:val="0045694B"/>
    <w:rsid w:val="00456CFD"/>
    <w:rsid w:val="00457AF1"/>
    <w:rsid w:val="004629ED"/>
    <w:rsid w:val="004631CC"/>
    <w:rsid w:val="004654D9"/>
    <w:rsid w:val="00467A5A"/>
    <w:rsid w:val="00470F40"/>
    <w:rsid w:val="00472EF9"/>
    <w:rsid w:val="004735EA"/>
    <w:rsid w:val="00474E21"/>
    <w:rsid w:val="00477667"/>
    <w:rsid w:val="00477E73"/>
    <w:rsid w:val="0048005B"/>
    <w:rsid w:val="004805CF"/>
    <w:rsid w:val="00480B59"/>
    <w:rsid w:val="00482331"/>
    <w:rsid w:val="0048313C"/>
    <w:rsid w:val="004840A9"/>
    <w:rsid w:val="0048461B"/>
    <w:rsid w:val="004860D2"/>
    <w:rsid w:val="00486963"/>
    <w:rsid w:val="00490796"/>
    <w:rsid w:val="00493E1E"/>
    <w:rsid w:val="00494B47"/>
    <w:rsid w:val="00494CF0"/>
    <w:rsid w:val="00495584"/>
    <w:rsid w:val="004972CA"/>
    <w:rsid w:val="0049756E"/>
    <w:rsid w:val="004979C2"/>
    <w:rsid w:val="004A01F2"/>
    <w:rsid w:val="004A0A93"/>
    <w:rsid w:val="004A1A52"/>
    <w:rsid w:val="004A2B20"/>
    <w:rsid w:val="004A3B4C"/>
    <w:rsid w:val="004A452D"/>
    <w:rsid w:val="004A5E1D"/>
    <w:rsid w:val="004A6ECA"/>
    <w:rsid w:val="004B33EC"/>
    <w:rsid w:val="004B58CF"/>
    <w:rsid w:val="004B5C86"/>
    <w:rsid w:val="004C048F"/>
    <w:rsid w:val="004C2AC0"/>
    <w:rsid w:val="004C2CF6"/>
    <w:rsid w:val="004C60C0"/>
    <w:rsid w:val="004C6386"/>
    <w:rsid w:val="004C6504"/>
    <w:rsid w:val="004D1875"/>
    <w:rsid w:val="004D3DF4"/>
    <w:rsid w:val="004D44F0"/>
    <w:rsid w:val="004D6112"/>
    <w:rsid w:val="004D7254"/>
    <w:rsid w:val="004E0DEC"/>
    <w:rsid w:val="004E1E4E"/>
    <w:rsid w:val="004E45AD"/>
    <w:rsid w:val="004E4B9B"/>
    <w:rsid w:val="004E7389"/>
    <w:rsid w:val="004F020C"/>
    <w:rsid w:val="004F0267"/>
    <w:rsid w:val="004F151F"/>
    <w:rsid w:val="004F1AA8"/>
    <w:rsid w:val="004F4BB8"/>
    <w:rsid w:val="004F51D1"/>
    <w:rsid w:val="004F7781"/>
    <w:rsid w:val="005007EC"/>
    <w:rsid w:val="0050234D"/>
    <w:rsid w:val="00503880"/>
    <w:rsid w:val="00503C45"/>
    <w:rsid w:val="00504437"/>
    <w:rsid w:val="00504918"/>
    <w:rsid w:val="00504B98"/>
    <w:rsid w:val="00506F2F"/>
    <w:rsid w:val="00507B75"/>
    <w:rsid w:val="00510BD7"/>
    <w:rsid w:val="00512A3A"/>
    <w:rsid w:val="0051434B"/>
    <w:rsid w:val="005148E7"/>
    <w:rsid w:val="00515440"/>
    <w:rsid w:val="00516351"/>
    <w:rsid w:val="00522BD0"/>
    <w:rsid w:val="005252F0"/>
    <w:rsid w:val="005264A9"/>
    <w:rsid w:val="00527567"/>
    <w:rsid w:val="005305E2"/>
    <w:rsid w:val="0053355F"/>
    <w:rsid w:val="0053494B"/>
    <w:rsid w:val="00534BDB"/>
    <w:rsid w:val="00535163"/>
    <w:rsid w:val="00535D0B"/>
    <w:rsid w:val="00537714"/>
    <w:rsid w:val="00537C69"/>
    <w:rsid w:val="00537FEF"/>
    <w:rsid w:val="00540912"/>
    <w:rsid w:val="00542965"/>
    <w:rsid w:val="005430C7"/>
    <w:rsid w:val="00543680"/>
    <w:rsid w:val="00544326"/>
    <w:rsid w:val="00544ADA"/>
    <w:rsid w:val="0054597B"/>
    <w:rsid w:val="0054762D"/>
    <w:rsid w:val="00552600"/>
    <w:rsid w:val="005528A3"/>
    <w:rsid w:val="00553DF0"/>
    <w:rsid w:val="00555FB5"/>
    <w:rsid w:val="005560F6"/>
    <w:rsid w:val="0056078E"/>
    <w:rsid w:val="00561441"/>
    <w:rsid w:val="00561497"/>
    <w:rsid w:val="0056272A"/>
    <w:rsid w:val="005628C2"/>
    <w:rsid w:val="00563144"/>
    <w:rsid w:val="00565330"/>
    <w:rsid w:val="00565BEA"/>
    <w:rsid w:val="00567BB2"/>
    <w:rsid w:val="00570299"/>
    <w:rsid w:val="00570B76"/>
    <w:rsid w:val="005761D7"/>
    <w:rsid w:val="00576C50"/>
    <w:rsid w:val="005821BA"/>
    <w:rsid w:val="005824FC"/>
    <w:rsid w:val="00582782"/>
    <w:rsid w:val="00582DAB"/>
    <w:rsid w:val="005869AC"/>
    <w:rsid w:val="0058705B"/>
    <w:rsid w:val="0059092E"/>
    <w:rsid w:val="00590D88"/>
    <w:rsid w:val="0059105B"/>
    <w:rsid w:val="00591E19"/>
    <w:rsid w:val="00592CF8"/>
    <w:rsid w:val="00596896"/>
    <w:rsid w:val="005A0129"/>
    <w:rsid w:val="005A036A"/>
    <w:rsid w:val="005A0609"/>
    <w:rsid w:val="005A1F26"/>
    <w:rsid w:val="005A36B9"/>
    <w:rsid w:val="005A3773"/>
    <w:rsid w:val="005A3823"/>
    <w:rsid w:val="005A3967"/>
    <w:rsid w:val="005A6139"/>
    <w:rsid w:val="005B03B8"/>
    <w:rsid w:val="005B1414"/>
    <w:rsid w:val="005B1884"/>
    <w:rsid w:val="005B28F6"/>
    <w:rsid w:val="005B29D0"/>
    <w:rsid w:val="005B316F"/>
    <w:rsid w:val="005B53D1"/>
    <w:rsid w:val="005B5EB2"/>
    <w:rsid w:val="005B6C16"/>
    <w:rsid w:val="005C0590"/>
    <w:rsid w:val="005C08A4"/>
    <w:rsid w:val="005C0941"/>
    <w:rsid w:val="005C1225"/>
    <w:rsid w:val="005C20AF"/>
    <w:rsid w:val="005C29E1"/>
    <w:rsid w:val="005C3785"/>
    <w:rsid w:val="005C6A4C"/>
    <w:rsid w:val="005C73B5"/>
    <w:rsid w:val="005D01BC"/>
    <w:rsid w:val="005D0DBE"/>
    <w:rsid w:val="005D678C"/>
    <w:rsid w:val="005D75CF"/>
    <w:rsid w:val="005E00A2"/>
    <w:rsid w:val="005E0BC3"/>
    <w:rsid w:val="005E1D7B"/>
    <w:rsid w:val="005E44CD"/>
    <w:rsid w:val="005E5B90"/>
    <w:rsid w:val="005E6EA0"/>
    <w:rsid w:val="005E6EA4"/>
    <w:rsid w:val="005E7C22"/>
    <w:rsid w:val="005E7EC2"/>
    <w:rsid w:val="005F0549"/>
    <w:rsid w:val="005F2771"/>
    <w:rsid w:val="005F277E"/>
    <w:rsid w:val="005F2A2A"/>
    <w:rsid w:val="005F3A3D"/>
    <w:rsid w:val="005F3B97"/>
    <w:rsid w:val="005F48BF"/>
    <w:rsid w:val="005F6173"/>
    <w:rsid w:val="005F6697"/>
    <w:rsid w:val="005F76F9"/>
    <w:rsid w:val="006016E8"/>
    <w:rsid w:val="00601C56"/>
    <w:rsid w:val="00602CE6"/>
    <w:rsid w:val="0060311F"/>
    <w:rsid w:val="00603169"/>
    <w:rsid w:val="00603C35"/>
    <w:rsid w:val="0060449A"/>
    <w:rsid w:val="006051A1"/>
    <w:rsid w:val="006051EC"/>
    <w:rsid w:val="00605338"/>
    <w:rsid w:val="0060577B"/>
    <w:rsid w:val="00606063"/>
    <w:rsid w:val="00610116"/>
    <w:rsid w:val="0061056E"/>
    <w:rsid w:val="00610C0E"/>
    <w:rsid w:val="006117A2"/>
    <w:rsid w:val="00611B54"/>
    <w:rsid w:val="006127E9"/>
    <w:rsid w:val="00612CBC"/>
    <w:rsid w:val="00613249"/>
    <w:rsid w:val="0061410D"/>
    <w:rsid w:val="006145D7"/>
    <w:rsid w:val="00614642"/>
    <w:rsid w:val="006149C3"/>
    <w:rsid w:val="00616B14"/>
    <w:rsid w:val="00616B6D"/>
    <w:rsid w:val="00617064"/>
    <w:rsid w:val="006211D9"/>
    <w:rsid w:val="00621249"/>
    <w:rsid w:val="00621960"/>
    <w:rsid w:val="00624E49"/>
    <w:rsid w:val="00624FB1"/>
    <w:rsid w:val="0062660A"/>
    <w:rsid w:val="0062715E"/>
    <w:rsid w:val="0062747E"/>
    <w:rsid w:val="00627F40"/>
    <w:rsid w:val="00630858"/>
    <w:rsid w:val="0063195C"/>
    <w:rsid w:val="00633366"/>
    <w:rsid w:val="006334DF"/>
    <w:rsid w:val="00635BCB"/>
    <w:rsid w:val="006370F5"/>
    <w:rsid w:val="00642B1E"/>
    <w:rsid w:val="00643EAD"/>
    <w:rsid w:val="00644808"/>
    <w:rsid w:val="00645A03"/>
    <w:rsid w:val="0064643E"/>
    <w:rsid w:val="00646C11"/>
    <w:rsid w:val="00647354"/>
    <w:rsid w:val="00647E35"/>
    <w:rsid w:val="00647E68"/>
    <w:rsid w:val="00650C6B"/>
    <w:rsid w:val="0065107B"/>
    <w:rsid w:val="0065150B"/>
    <w:rsid w:val="0065166F"/>
    <w:rsid w:val="00652A35"/>
    <w:rsid w:val="0065671C"/>
    <w:rsid w:val="00656B80"/>
    <w:rsid w:val="006608B8"/>
    <w:rsid w:val="00660ABE"/>
    <w:rsid w:val="00660EC5"/>
    <w:rsid w:val="00662C90"/>
    <w:rsid w:val="0066348E"/>
    <w:rsid w:val="00663B1F"/>
    <w:rsid w:val="00664964"/>
    <w:rsid w:val="00665529"/>
    <w:rsid w:val="00665670"/>
    <w:rsid w:val="00665787"/>
    <w:rsid w:val="0067088E"/>
    <w:rsid w:val="0067109F"/>
    <w:rsid w:val="006722DD"/>
    <w:rsid w:val="0067321C"/>
    <w:rsid w:val="006743A6"/>
    <w:rsid w:val="006743F5"/>
    <w:rsid w:val="00675B21"/>
    <w:rsid w:val="00677C3D"/>
    <w:rsid w:val="0068157C"/>
    <w:rsid w:val="00681CAF"/>
    <w:rsid w:val="00683661"/>
    <w:rsid w:val="006844F1"/>
    <w:rsid w:val="00684EAE"/>
    <w:rsid w:val="0068540D"/>
    <w:rsid w:val="00685D4A"/>
    <w:rsid w:val="0068680A"/>
    <w:rsid w:val="00687E9B"/>
    <w:rsid w:val="0069068E"/>
    <w:rsid w:val="006920DD"/>
    <w:rsid w:val="006925D9"/>
    <w:rsid w:val="00694C3C"/>
    <w:rsid w:val="0069537C"/>
    <w:rsid w:val="00695FE4"/>
    <w:rsid w:val="006A02D7"/>
    <w:rsid w:val="006A0B5A"/>
    <w:rsid w:val="006A2058"/>
    <w:rsid w:val="006A3076"/>
    <w:rsid w:val="006A30C9"/>
    <w:rsid w:val="006A3FE7"/>
    <w:rsid w:val="006A46AB"/>
    <w:rsid w:val="006A693C"/>
    <w:rsid w:val="006A74EA"/>
    <w:rsid w:val="006B0422"/>
    <w:rsid w:val="006B0A8D"/>
    <w:rsid w:val="006B22C7"/>
    <w:rsid w:val="006B467A"/>
    <w:rsid w:val="006B48D0"/>
    <w:rsid w:val="006B580F"/>
    <w:rsid w:val="006B7528"/>
    <w:rsid w:val="006C24EE"/>
    <w:rsid w:val="006C257B"/>
    <w:rsid w:val="006C2A38"/>
    <w:rsid w:val="006C538E"/>
    <w:rsid w:val="006C6F7E"/>
    <w:rsid w:val="006C751A"/>
    <w:rsid w:val="006D3F79"/>
    <w:rsid w:val="006D42CA"/>
    <w:rsid w:val="006D49F0"/>
    <w:rsid w:val="006D531F"/>
    <w:rsid w:val="006D5D02"/>
    <w:rsid w:val="006D5E36"/>
    <w:rsid w:val="006E08E6"/>
    <w:rsid w:val="006E09E4"/>
    <w:rsid w:val="006E172B"/>
    <w:rsid w:val="006E2093"/>
    <w:rsid w:val="006E409E"/>
    <w:rsid w:val="006F3CC5"/>
    <w:rsid w:val="006F71D5"/>
    <w:rsid w:val="006F7E5B"/>
    <w:rsid w:val="00700E75"/>
    <w:rsid w:val="00702745"/>
    <w:rsid w:val="00705747"/>
    <w:rsid w:val="00705BAE"/>
    <w:rsid w:val="00713A93"/>
    <w:rsid w:val="00716E7B"/>
    <w:rsid w:val="00720892"/>
    <w:rsid w:val="007209A7"/>
    <w:rsid w:val="00720EF1"/>
    <w:rsid w:val="0072155B"/>
    <w:rsid w:val="00722B2D"/>
    <w:rsid w:val="00724B0A"/>
    <w:rsid w:val="00725EC9"/>
    <w:rsid w:val="00727090"/>
    <w:rsid w:val="00730B10"/>
    <w:rsid w:val="007311EC"/>
    <w:rsid w:val="00731251"/>
    <w:rsid w:val="0073181F"/>
    <w:rsid w:val="00732120"/>
    <w:rsid w:val="0073220E"/>
    <w:rsid w:val="00732436"/>
    <w:rsid w:val="00732938"/>
    <w:rsid w:val="007351B4"/>
    <w:rsid w:val="00737066"/>
    <w:rsid w:val="00741ACB"/>
    <w:rsid w:val="00742964"/>
    <w:rsid w:val="007438A4"/>
    <w:rsid w:val="00745502"/>
    <w:rsid w:val="007475D1"/>
    <w:rsid w:val="007502BF"/>
    <w:rsid w:val="007517F7"/>
    <w:rsid w:val="00751E2C"/>
    <w:rsid w:val="00753A81"/>
    <w:rsid w:val="007569A7"/>
    <w:rsid w:val="00760EFD"/>
    <w:rsid w:val="007618A0"/>
    <w:rsid w:val="00761C37"/>
    <w:rsid w:val="00766BD6"/>
    <w:rsid w:val="0076740C"/>
    <w:rsid w:val="0076746B"/>
    <w:rsid w:val="007676A3"/>
    <w:rsid w:val="00767A7A"/>
    <w:rsid w:val="007707E8"/>
    <w:rsid w:val="0077098D"/>
    <w:rsid w:val="00770F3B"/>
    <w:rsid w:val="00771757"/>
    <w:rsid w:val="00773240"/>
    <w:rsid w:val="00773753"/>
    <w:rsid w:val="0077743A"/>
    <w:rsid w:val="007805FD"/>
    <w:rsid w:val="00780996"/>
    <w:rsid w:val="00780A84"/>
    <w:rsid w:val="00780EB7"/>
    <w:rsid w:val="00780F09"/>
    <w:rsid w:val="007849D2"/>
    <w:rsid w:val="00784E4C"/>
    <w:rsid w:val="007861F8"/>
    <w:rsid w:val="007863C4"/>
    <w:rsid w:val="00787F8E"/>
    <w:rsid w:val="0079014F"/>
    <w:rsid w:val="007927FE"/>
    <w:rsid w:val="007953E8"/>
    <w:rsid w:val="00795653"/>
    <w:rsid w:val="007965BD"/>
    <w:rsid w:val="00797403"/>
    <w:rsid w:val="007A066D"/>
    <w:rsid w:val="007A0A34"/>
    <w:rsid w:val="007A3D08"/>
    <w:rsid w:val="007A3D3C"/>
    <w:rsid w:val="007A44BD"/>
    <w:rsid w:val="007A51D1"/>
    <w:rsid w:val="007A6388"/>
    <w:rsid w:val="007A6435"/>
    <w:rsid w:val="007A78DB"/>
    <w:rsid w:val="007B116B"/>
    <w:rsid w:val="007B185D"/>
    <w:rsid w:val="007B4661"/>
    <w:rsid w:val="007B46E7"/>
    <w:rsid w:val="007B4EAD"/>
    <w:rsid w:val="007B536D"/>
    <w:rsid w:val="007B66E5"/>
    <w:rsid w:val="007B7CFA"/>
    <w:rsid w:val="007C0179"/>
    <w:rsid w:val="007C06AF"/>
    <w:rsid w:val="007C0ADC"/>
    <w:rsid w:val="007C4C76"/>
    <w:rsid w:val="007C5D9A"/>
    <w:rsid w:val="007D003D"/>
    <w:rsid w:val="007D50C0"/>
    <w:rsid w:val="007D6241"/>
    <w:rsid w:val="007E10FE"/>
    <w:rsid w:val="007E41C1"/>
    <w:rsid w:val="007E564E"/>
    <w:rsid w:val="007E6A35"/>
    <w:rsid w:val="007F06F0"/>
    <w:rsid w:val="007F0A2D"/>
    <w:rsid w:val="007F157A"/>
    <w:rsid w:val="007F6325"/>
    <w:rsid w:val="007F66B4"/>
    <w:rsid w:val="007F75CE"/>
    <w:rsid w:val="008067B5"/>
    <w:rsid w:val="00806C92"/>
    <w:rsid w:val="008075A2"/>
    <w:rsid w:val="00811B99"/>
    <w:rsid w:val="0081205E"/>
    <w:rsid w:val="00812C5B"/>
    <w:rsid w:val="00812DB8"/>
    <w:rsid w:val="00813A47"/>
    <w:rsid w:val="00815783"/>
    <w:rsid w:val="00815DCC"/>
    <w:rsid w:val="0081609B"/>
    <w:rsid w:val="0081722B"/>
    <w:rsid w:val="0082019B"/>
    <w:rsid w:val="008217DA"/>
    <w:rsid w:val="00822FED"/>
    <w:rsid w:val="0082318A"/>
    <w:rsid w:val="00823840"/>
    <w:rsid w:val="00824650"/>
    <w:rsid w:val="00825EEA"/>
    <w:rsid w:val="008261E6"/>
    <w:rsid w:val="00827639"/>
    <w:rsid w:val="008278BC"/>
    <w:rsid w:val="00827B8E"/>
    <w:rsid w:val="00830938"/>
    <w:rsid w:val="00831644"/>
    <w:rsid w:val="0083272C"/>
    <w:rsid w:val="008339F5"/>
    <w:rsid w:val="00833B01"/>
    <w:rsid w:val="00833E74"/>
    <w:rsid w:val="00834A75"/>
    <w:rsid w:val="00834DCE"/>
    <w:rsid w:val="00835075"/>
    <w:rsid w:val="008426EE"/>
    <w:rsid w:val="00842851"/>
    <w:rsid w:val="00844BCC"/>
    <w:rsid w:val="00844CDD"/>
    <w:rsid w:val="00845FDF"/>
    <w:rsid w:val="00846727"/>
    <w:rsid w:val="008475F7"/>
    <w:rsid w:val="008500F5"/>
    <w:rsid w:val="008518A3"/>
    <w:rsid w:val="0085210A"/>
    <w:rsid w:val="008543E7"/>
    <w:rsid w:val="0085474C"/>
    <w:rsid w:val="00855317"/>
    <w:rsid w:val="008560AE"/>
    <w:rsid w:val="0086254D"/>
    <w:rsid w:val="00863E0A"/>
    <w:rsid w:val="0086451F"/>
    <w:rsid w:val="008645A8"/>
    <w:rsid w:val="00864B4B"/>
    <w:rsid w:val="00865152"/>
    <w:rsid w:val="0086527B"/>
    <w:rsid w:val="00866AAA"/>
    <w:rsid w:val="0087243A"/>
    <w:rsid w:val="00873C69"/>
    <w:rsid w:val="008747BD"/>
    <w:rsid w:val="008749E0"/>
    <w:rsid w:val="00875F1F"/>
    <w:rsid w:val="008760A0"/>
    <w:rsid w:val="008801BC"/>
    <w:rsid w:val="00880E34"/>
    <w:rsid w:val="0088248B"/>
    <w:rsid w:val="00884E33"/>
    <w:rsid w:val="0088693C"/>
    <w:rsid w:val="0089189F"/>
    <w:rsid w:val="00892420"/>
    <w:rsid w:val="00894034"/>
    <w:rsid w:val="00894B59"/>
    <w:rsid w:val="0089602E"/>
    <w:rsid w:val="008974C8"/>
    <w:rsid w:val="008A0C81"/>
    <w:rsid w:val="008A0F55"/>
    <w:rsid w:val="008A1273"/>
    <w:rsid w:val="008A2B16"/>
    <w:rsid w:val="008A3E42"/>
    <w:rsid w:val="008A5DF1"/>
    <w:rsid w:val="008B281D"/>
    <w:rsid w:val="008B4E00"/>
    <w:rsid w:val="008B5DCD"/>
    <w:rsid w:val="008B6FD9"/>
    <w:rsid w:val="008C0466"/>
    <w:rsid w:val="008C0515"/>
    <w:rsid w:val="008C13E3"/>
    <w:rsid w:val="008C1DB1"/>
    <w:rsid w:val="008C3626"/>
    <w:rsid w:val="008C3AB8"/>
    <w:rsid w:val="008C3D05"/>
    <w:rsid w:val="008C45D3"/>
    <w:rsid w:val="008C7709"/>
    <w:rsid w:val="008D06BC"/>
    <w:rsid w:val="008D1C4A"/>
    <w:rsid w:val="008D24C8"/>
    <w:rsid w:val="008D532F"/>
    <w:rsid w:val="008D5AAC"/>
    <w:rsid w:val="008D5DA2"/>
    <w:rsid w:val="008D7448"/>
    <w:rsid w:val="008D7D8E"/>
    <w:rsid w:val="008E0D46"/>
    <w:rsid w:val="008E34B7"/>
    <w:rsid w:val="008E3611"/>
    <w:rsid w:val="008E3EDE"/>
    <w:rsid w:val="008E4A11"/>
    <w:rsid w:val="008E5380"/>
    <w:rsid w:val="008E54A5"/>
    <w:rsid w:val="008F1313"/>
    <w:rsid w:val="008F48D4"/>
    <w:rsid w:val="008F553A"/>
    <w:rsid w:val="008F57EB"/>
    <w:rsid w:val="008F5B80"/>
    <w:rsid w:val="008F6A0B"/>
    <w:rsid w:val="008F7FFA"/>
    <w:rsid w:val="009010A0"/>
    <w:rsid w:val="00901E68"/>
    <w:rsid w:val="00902B83"/>
    <w:rsid w:val="0090453A"/>
    <w:rsid w:val="00905CB6"/>
    <w:rsid w:val="009069A1"/>
    <w:rsid w:val="00911AF9"/>
    <w:rsid w:val="00912D83"/>
    <w:rsid w:val="00912FB4"/>
    <w:rsid w:val="00913A2A"/>
    <w:rsid w:val="00914399"/>
    <w:rsid w:val="009145E6"/>
    <w:rsid w:val="00914A50"/>
    <w:rsid w:val="00915AEB"/>
    <w:rsid w:val="009164D1"/>
    <w:rsid w:val="00920CCD"/>
    <w:rsid w:val="009219BE"/>
    <w:rsid w:val="009221FC"/>
    <w:rsid w:val="00922778"/>
    <w:rsid w:val="00922D44"/>
    <w:rsid w:val="00923BE8"/>
    <w:rsid w:val="009262C4"/>
    <w:rsid w:val="009263BB"/>
    <w:rsid w:val="009265D4"/>
    <w:rsid w:val="009270B8"/>
    <w:rsid w:val="00927F7E"/>
    <w:rsid w:val="0093279B"/>
    <w:rsid w:val="00932C2C"/>
    <w:rsid w:val="00932FCF"/>
    <w:rsid w:val="00933034"/>
    <w:rsid w:val="009339C3"/>
    <w:rsid w:val="00933E4F"/>
    <w:rsid w:val="009355FD"/>
    <w:rsid w:val="00936965"/>
    <w:rsid w:val="00936A42"/>
    <w:rsid w:val="009372D0"/>
    <w:rsid w:val="0093765F"/>
    <w:rsid w:val="00937752"/>
    <w:rsid w:val="0094107D"/>
    <w:rsid w:val="009416B1"/>
    <w:rsid w:val="009417D9"/>
    <w:rsid w:val="00942E34"/>
    <w:rsid w:val="00943A9B"/>
    <w:rsid w:val="00946CF3"/>
    <w:rsid w:val="0095007E"/>
    <w:rsid w:val="0095078A"/>
    <w:rsid w:val="0095137B"/>
    <w:rsid w:val="00952360"/>
    <w:rsid w:val="00952A4C"/>
    <w:rsid w:val="0095390F"/>
    <w:rsid w:val="0095607A"/>
    <w:rsid w:val="0095691B"/>
    <w:rsid w:val="00960098"/>
    <w:rsid w:val="00967623"/>
    <w:rsid w:val="0096775A"/>
    <w:rsid w:val="00970C84"/>
    <w:rsid w:val="0097385A"/>
    <w:rsid w:val="00973F3B"/>
    <w:rsid w:val="00975654"/>
    <w:rsid w:val="00976440"/>
    <w:rsid w:val="009770E0"/>
    <w:rsid w:val="00977FC1"/>
    <w:rsid w:val="00980554"/>
    <w:rsid w:val="009807D8"/>
    <w:rsid w:val="009825B9"/>
    <w:rsid w:val="0098379A"/>
    <w:rsid w:val="009839DB"/>
    <w:rsid w:val="00983DB9"/>
    <w:rsid w:val="00984923"/>
    <w:rsid w:val="00984979"/>
    <w:rsid w:val="009863BC"/>
    <w:rsid w:val="00986833"/>
    <w:rsid w:val="009872CE"/>
    <w:rsid w:val="00987C9D"/>
    <w:rsid w:val="00987D25"/>
    <w:rsid w:val="00992D91"/>
    <w:rsid w:val="009952F6"/>
    <w:rsid w:val="00995B49"/>
    <w:rsid w:val="00996C62"/>
    <w:rsid w:val="00996E9E"/>
    <w:rsid w:val="0099724F"/>
    <w:rsid w:val="009A2938"/>
    <w:rsid w:val="009A369B"/>
    <w:rsid w:val="009A46B5"/>
    <w:rsid w:val="009A531E"/>
    <w:rsid w:val="009A6A32"/>
    <w:rsid w:val="009A70A4"/>
    <w:rsid w:val="009B309C"/>
    <w:rsid w:val="009B41D1"/>
    <w:rsid w:val="009B6E87"/>
    <w:rsid w:val="009C37C5"/>
    <w:rsid w:val="009C50F6"/>
    <w:rsid w:val="009C6BB4"/>
    <w:rsid w:val="009C6BFC"/>
    <w:rsid w:val="009D1031"/>
    <w:rsid w:val="009D127C"/>
    <w:rsid w:val="009D1362"/>
    <w:rsid w:val="009D3195"/>
    <w:rsid w:val="009D489D"/>
    <w:rsid w:val="009D6ECC"/>
    <w:rsid w:val="009D718F"/>
    <w:rsid w:val="009D7745"/>
    <w:rsid w:val="009D7ABE"/>
    <w:rsid w:val="009D7CDD"/>
    <w:rsid w:val="009E0FA8"/>
    <w:rsid w:val="009E285E"/>
    <w:rsid w:val="009E40EF"/>
    <w:rsid w:val="009E4F70"/>
    <w:rsid w:val="009E5784"/>
    <w:rsid w:val="009E5F57"/>
    <w:rsid w:val="009E664F"/>
    <w:rsid w:val="009E666A"/>
    <w:rsid w:val="009F1445"/>
    <w:rsid w:val="009F1961"/>
    <w:rsid w:val="009F26A9"/>
    <w:rsid w:val="009F2D9F"/>
    <w:rsid w:val="009F50E6"/>
    <w:rsid w:val="009F5FEC"/>
    <w:rsid w:val="009F7591"/>
    <w:rsid w:val="009F7CC3"/>
    <w:rsid w:val="00A0082B"/>
    <w:rsid w:val="00A00D7E"/>
    <w:rsid w:val="00A03DDC"/>
    <w:rsid w:val="00A04FAA"/>
    <w:rsid w:val="00A05576"/>
    <w:rsid w:val="00A06AAF"/>
    <w:rsid w:val="00A06F9D"/>
    <w:rsid w:val="00A11BD8"/>
    <w:rsid w:val="00A15267"/>
    <w:rsid w:val="00A152E6"/>
    <w:rsid w:val="00A15E4A"/>
    <w:rsid w:val="00A17EB4"/>
    <w:rsid w:val="00A21A06"/>
    <w:rsid w:val="00A2247E"/>
    <w:rsid w:val="00A23848"/>
    <w:rsid w:val="00A2390D"/>
    <w:rsid w:val="00A23B07"/>
    <w:rsid w:val="00A24785"/>
    <w:rsid w:val="00A258D7"/>
    <w:rsid w:val="00A26AAF"/>
    <w:rsid w:val="00A27362"/>
    <w:rsid w:val="00A30195"/>
    <w:rsid w:val="00A31854"/>
    <w:rsid w:val="00A32526"/>
    <w:rsid w:val="00A326BF"/>
    <w:rsid w:val="00A327A5"/>
    <w:rsid w:val="00A353F8"/>
    <w:rsid w:val="00A36E5E"/>
    <w:rsid w:val="00A376BD"/>
    <w:rsid w:val="00A3780A"/>
    <w:rsid w:val="00A4036C"/>
    <w:rsid w:val="00A42126"/>
    <w:rsid w:val="00A4311B"/>
    <w:rsid w:val="00A43950"/>
    <w:rsid w:val="00A445B5"/>
    <w:rsid w:val="00A4472A"/>
    <w:rsid w:val="00A459D2"/>
    <w:rsid w:val="00A47A81"/>
    <w:rsid w:val="00A47B97"/>
    <w:rsid w:val="00A50565"/>
    <w:rsid w:val="00A51D57"/>
    <w:rsid w:val="00A570D2"/>
    <w:rsid w:val="00A5757E"/>
    <w:rsid w:val="00A6245F"/>
    <w:rsid w:val="00A6324F"/>
    <w:rsid w:val="00A640B5"/>
    <w:rsid w:val="00A6462B"/>
    <w:rsid w:val="00A65622"/>
    <w:rsid w:val="00A65BEA"/>
    <w:rsid w:val="00A6683B"/>
    <w:rsid w:val="00A674FD"/>
    <w:rsid w:val="00A70A94"/>
    <w:rsid w:val="00A71317"/>
    <w:rsid w:val="00A71DC5"/>
    <w:rsid w:val="00A71E19"/>
    <w:rsid w:val="00A71FB4"/>
    <w:rsid w:val="00A72625"/>
    <w:rsid w:val="00A72785"/>
    <w:rsid w:val="00A72DA6"/>
    <w:rsid w:val="00A72FBE"/>
    <w:rsid w:val="00A7422E"/>
    <w:rsid w:val="00A7478F"/>
    <w:rsid w:val="00A74997"/>
    <w:rsid w:val="00A777B7"/>
    <w:rsid w:val="00A8154B"/>
    <w:rsid w:val="00A8196A"/>
    <w:rsid w:val="00A82C40"/>
    <w:rsid w:val="00A83D56"/>
    <w:rsid w:val="00A86160"/>
    <w:rsid w:val="00A86F19"/>
    <w:rsid w:val="00A87022"/>
    <w:rsid w:val="00A87565"/>
    <w:rsid w:val="00A900DD"/>
    <w:rsid w:val="00A9048C"/>
    <w:rsid w:val="00A93E21"/>
    <w:rsid w:val="00A93E5A"/>
    <w:rsid w:val="00A94AC2"/>
    <w:rsid w:val="00A95BC1"/>
    <w:rsid w:val="00A9625C"/>
    <w:rsid w:val="00A96C05"/>
    <w:rsid w:val="00A971F1"/>
    <w:rsid w:val="00A97B23"/>
    <w:rsid w:val="00AA0601"/>
    <w:rsid w:val="00AA060C"/>
    <w:rsid w:val="00AA652F"/>
    <w:rsid w:val="00AB02ED"/>
    <w:rsid w:val="00AB106E"/>
    <w:rsid w:val="00AB119B"/>
    <w:rsid w:val="00AB1E39"/>
    <w:rsid w:val="00AB3611"/>
    <w:rsid w:val="00AB51CD"/>
    <w:rsid w:val="00AB5565"/>
    <w:rsid w:val="00AB5741"/>
    <w:rsid w:val="00AB6CB3"/>
    <w:rsid w:val="00AB776B"/>
    <w:rsid w:val="00AC0992"/>
    <w:rsid w:val="00AC0F11"/>
    <w:rsid w:val="00AC124E"/>
    <w:rsid w:val="00AC1A37"/>
    <w:rsid w:val="00AC1E90"/>
    <w:rsid w:val="00AC38EE"/>
    <w:rsid w:val="00AC4000"/>
    <w:rsid w:val="00AC540A"/>
    <w:rsid w:val="00AC5F7A"/>
    <w:rsid w:val="00AC6130"/>
    <w:rsid w:val="00AC6141"/>
    <w:rsid w:val="00AC6DAB"/>
    <w:rsid w:val="00AC7C7A"/>
    <w:rsid w:val="00AD0903"/>
    <w:rsid w:val="00AD10A3"/>
    <w:rsid w:val="00AD1AE9"/>
    <w:rsid w:val="00AD3581"/>
    <w:rsid w:val="00AD3EB5"/>
    <w:rsid w:val="00AD58EC"/>
    <w:rsid w:val="00AD5BC9"/>
    <w:rsid w:val="00AD69FC"/>
    <w:rsid w:val="00AE0F72"/>
    <w:rsid w:val="00AE198C"/>
    <w:rsid w:val="00AE4B98"/>
    <w:rsid w:val="00AE5D0B"/>
    <w:rsid w:val="00AE7543"/>
    <w:rsid w:val="00AF0054"/>
    <w:rsid w:val="00AF1833"/>
    <w:rsid w:val="00AF448C"/>
    <w:rsid w:val="00AF4F85"/>
    <w:rsid w:val="00AF5611"/>
    <w:rsid w:val="00B01E09"/>
    <w:rsid w:val="00B02AA6"/>
    <w:rsid w:val="00B04CF9"/>
    <w:rsid w:val="00B05C61"/>
    <w:rsid w:val="00B06BF7"/>
    <w:rsid w:val="00B0766C"/>
    <w:rsid w:val="00B10D00"/>
    <w:rsid w:val="00B11B5A"/>
    <w:rsid w:val="00B13241"/>
    <w:rsid w:val="00B14470"/>
    <w:rsid w:val="00B1678F"/>
    <w:rsid w:val="00B2055F"/>
    <w:rsid w:val="00B21008"/>
    <w:rsid w:val="00B2151E"/>
    <w:rsid w:val="00B227ED"/>
    <w:rsid w:val="00B2495C"/>
    <w:rsid w:val="00B25817"/>
    <w:rsid w:val="00B25E53"/>
    <w:rsid w:val="00B276E5"/>
    <w:rsid w:val="00B30C13"/>
    <w:rsid w:val="00B312B3"/>
    <w:rsid w:val="00B3316D"/>
    <w:rsid w:val="00B3486B"/>
    <w:rsid w:val="00B34D02"/>
    <w:rsid w:val="00B35182"/>
    <w:rsid w:val="00B374B0"/>
    <w:rsid w:val="00B37B1B"/>
    <w:rsid w:val="00B41954"/>
    <w:rsid w:val="00B41E05"/>
    <w:rsid w:val="00B41EA5"/>
    <w:rsid w:val="00B42332"/>
    <w:rsid w:val="00B43D9E"/>
    <w:rsid w:val="00B44539"/>
    <w:rsid w:val="00B44CBC"/>
    <w:rsid w:val="00B51CA5"/>
    <w:rsid w:val="00B57A9A"/>
    <w:rsid w:val="00B6036F"/>
    <w:rsid w:val="00B615D8"/>
    <w:rsid w:val="00B6197B"/>
    <w:rsid w:val="00B62570"/>
    <w:rsid w:val="00B62853"/>
    <w:rsid w:val="00B65B53"/>
    <w:rsid w:val="00B65EA5"/>
    <w:rsid w:val="00B70624"/>
    <w:rsid w:val="00B70735"/>
    <w:rsid w:val="00B70C0B"/>
    <w:rsid w:val="00B727B0"/>
    <w:rsid w:val="00B72867"/>
    <w:rsid w:val="00B728C2"/>
    <w:rsid w:val="00B72955"/>
    <w:rsid w:val="00B72F79"/>
    <w:rsid w:val="00B73F60"/>
    <w:rsid w:val="00B7551C"/>
    <w:rsid w:val="00B761B8"/>
    <w:rsid w:val="00B76A52"/>
    <w:rsid w:val="00B76E86"/>
    <w:rsid w:val="00B80CDC"/>
    <w:rsid w:val="00B838D9"/>
    <w:rsid w:val="00B839A4"/>
    <w:rsid w:val="00B841B8"/>
    <w:rsid w:val="00B85EF7"/>
    <w:rsid w:val="00B87BF9"/>
    <w:rsid w:val="00B9163F"/>
    <w:rsid w:val="00B91CC3"/>
    <w:rsid w:val="00B925C2"/>
    <w:rsid w:val="00B928EB"/>
    <w:rsid w:val="00B9651E"/>
    <w:rsid w:val="00BA0093"/>
    <w:rsid w:val="00BA118A"/>
    <w:rsid w:val="00BA2E57"/>
    <w:rsid w:val="00BA31EF"/>
    <w:rsid w:val="00BA4A47"/>
    <w:rsid w:val="00BA6589"/>
    <w:rsid w:val="00BA6A63"/>
    <w:rsid w:val="00BA7F69"/>
    <w:rsid w:val="00BB0897"/>
    <w:rsid w:val="00BB1556"/>
    <w:rsid w:val="00BB1DF4"/>
    <w:rsid w:val="00BB3D44"/>
    <w:rsid w:val="00BB5977"/>
    <w:rsid w:val="00BB68EB"/>
    <w:rsid w:val="00BB6FE1"/>
    <w:rsid w:val="00BC035E"/>
    <w:rsid w:val="00BC054B"/>
    <w:rsid w:val="00BC05F3"/>
    <w:rsid w:val="00BC093D"/>
    <w:rsid w:val="00BC18BE"/>
    <w:rsid w:val="00BC22EF"/>
    <w:rsid w:val="00BC2E5C"/>
    <w:rsid w:val="00BC4410"/>
    <w:rsid w:val="00BC4552"/>
    <w:rsid w:val="00BC45B8"/>
    <w:rsid w:val="00BC4D53"/>
    <w:rsid w:val="00BC55F3"/>
    <w:rsid w:val="00BC6FB1"/>
    <w:rsid w:val="00BC7819"/>
    <w:rsid w:val="00BD0B9C"/>
    <w:rsid w:val="00BD4298"/>
    <w:rsid w:val="00BD4CA5"/>
    <w:rsid w:val="00BD5309"/>
    <w:rsid w:val="00BD5F73"/>
    <w:rsid w:val="00BD65D1"/>
    <w:rsid w:val="00BE0D7D"/>
    <w:rsid w:val="00BE1EE5"/>
    <w:rsid w:val="00BE2597"/>
    <w:rsid w:val="00BE49A0"/>
    <w:rsid w:val="00BE5BDF"/>
    <w:rsid w:val="00BE5DA2"/>
    <w:rsid w:val="00BE7028"/>
    <w:rsid w:val="00BE7359"/>
    <w:rsid w:val="00BF0C98"/>
    <w:rsid w:val="00BF1733"/>
    <w:rsid w:val="00BF2699"/>
    <w:rsid w:val="00BF3640"/>
    <w:rsid w:val="00BF52CF"/>
    <w:rsid w:val="00BF619F"/>
    <w:rsid w:val="00C008B5"/>
    <w:rsid w:val="00C0145D"/>
    <w:rsid w:val="00C01606"/>
    <w:rsid w:val="00C0299C"/>
    <w:rsid w:val="00C04E0C"/>
    <w:rsid w:val="00C053D6"/>
    <w:rsid w:val="00C058AE"/>
    <w:rsid w:val="00C10DC3"/>
    <w:rsid w:val="00C162E6"/>
    <w:rsid w:val="00C20D66"/>
    <w:rsid w:val="00C217DD"/>
    <w:rsid w:val="00C24264"/>
    <w:rsid w:val="00C2450C"/>
    <w:rsid w:val="00C253B1"/>
    <w:rsid w:val="00C30223"/>
    <w:rsid w:val="00C3096C"/>
    <w:rsid w:val="00C310CA"/>
    <w:rsid w:val="00C3265E"/>
    <w:rsid w:val="00C326F8"/>
    <w:rsid w:val="00C32AC9"/>
    <w:rsid w:val="00C332EB"/>
    <w:rsid w:val="00C3330D"/>
    <w:rsid w:val="00C33FB4"/>
    <w:rsid w:val="00C3552B"/>
    <w:rsid w:val="00C371BC"/>
    <w:rsid w:val="00C4361C"/>
    <w:rsid w:val="00C43F66"/>
    <w:rsid w:val="00C442D6"/>
    <w:rsid w:val="00C47EED"/>
    <w:rsid w:val="00C5098C"/>
    <w:rsid w:val="00C5122F"/>
    <w:rsid w:val="00C53425"/>
    <w:rsid w:val="00C545A1"/>
    <w:rsid w:val="00C55AFC"/>
    <w:rsid w:val="00C55EF1"/>
    <w:rsid w:val="00C56E61"/>
    <w:rsid w:val="00C56FFD"/>
    <w:rsid w:val="00C60899"/>
    <w:rsid w:val="00C60969"/>
    <w:rsid w:val="00C612E4"/>
    <w:rsid w:val="00C61CC5"/>
    <w:rsid w:val="00C623A4"/>
    <w:rsid w:val="00C6253C"/>
    <w:rsid w:val="00C6330A"/>
    <w:rsid w:val="00C64B06"/>
    <w:rsid w:val="00C668D9"/>
    <w:rsid w:val="00C6691A"/>
    <w:rsid w:val="00C66D1A"/>
    <w:rsid w:val="00C677F2"/>
    <w:rsid w:val="00C7186C"/>
    <w:rsid w:val="00C71EBB"/>
    <w:rsid w:val="00C72714"/>
    <w:rsid w:val="00C73474"/>
    <w:rsid w:val="00C7393A"/>
    <w:rsid w:val="00C77923"/>
    <w:rsid w:val="00C77BF2"/>
    <w:rsid w:val="00C77CC7"/>
    <w:rsid w:val="00C80375"/>
    <w:rsid w:val="00C809A6"/>
    <w:rsid w:val="00C82D9D"/>
    <w:rsid w:val="00C83E3E"/>
    <w:rsid w:val="00C86021"/>
    <w:rsid w:val="00C878CB"/>
    <w:rsid w:val="00C91B3A"/>
    <w:rsid w:val="00C91C96"/>
    <w:rsid w:val="00C92007"/>
    <w:rsid w:val="00C92259"/>
    <w:rsid w:val="00C93C9B"/>
    <w:rsid w:val="00C964E4"/>
    <w:rsid w:val="00CA0E31"/>
    <w:rsid w:val="00CA1483"/>
    <w:rsid w:val="00CA218C"/>
    <w:rsid w:val="00CA3486"/>
    <w:rsid w:val="00CA357F"/>
    <w:rsid w:val="00CA4D5B"/>
    <w:rsid w:val="00CA4FFE"/>
    <w:rsid w:val="00CA5C0D"/>
    <w:rsid w:val="00CA6111"/>
    <w:rsid w:val="00CA6B64"/>
    <w:rsid w:val="00CA7D75"/>
    <w:rsid w:val="00CB001B"/>
    <w:rsid w:val="00CB0335"/>
    <w:rsid w:val="00CB3142"/>
    <w:rsid w:val="00CB334D"/>
    <w:rsid w:val="00CB3416"/>
    <w:rsid w:val="00CB3D81"/>
    <w:rsid w:val="00CB3F2D"/>
    <w:rsid w:val="00CB40E9"/>
    <w:rsid w:val="00CB5342"/>
    <w:rsid w:val="00CB6CD7"/>
    <w:rsid w:val="00CC2AD3"/>
    <w:rsid w:val="00CC352F"/>
    <w:rsid w:val="00CC3575"/>
    <w:rsid w:val="00CC44E1"/>
    <w:rsid w:val="00CC7C01"/>
    <w:rsid w:val="00CC7DD7"/>
    <w:rsid w:val="00CC7F6C"/>
    <w:rsid w:val="00CD045E"/>
    <w:rsid w:val="00CD0B11"/>
    <w:rsid w:val="00CD0D8F"/>
    <w:rsid w:val="00CD13A5"/>
    <w:rsid w:val="00CD18F2"/>
    <w:rsid w:val="00CD2ED4"/>
    <w:rsid w:val="00CD33A6"/>
    <w:rsid w:val="00CD5747"/>
    <w:rsid w:val="00CD6793"/>
    <w:rsid w:val="00CE2FA2"/>
    <w:rsid w:val="00CE4278"/>
    <w:rsid w:val="00CE4D55"/>
    <w:rsid w:val="00CE7766"/>
    <w:rsid w:val="00CF028A"/>
    <w:rsid w:val="00CF0BF3"/>
    <w:rsid w:val="00CF3EF7"/>
    <w:rsid w:val="00CF4DAC"/>
    <w:rsid w:val="00CF7E57"/>
    <w:rsid w:val="00CF7E8F"/>
    <w:rsid w:val="00D01D54"/>
    <w:rsid w:val="00D01E03"/>
    <w:rsid w:val="00D02B75"/>
    <w:rsid w:val="00D03405"/>
    <w:rsid w:val="00D03787"/>
    <w:rsid w:val="00D038CD"/>
    <w:rsid w:val="00D04318"/>
    <w:rsid w:val="00D04543"/>
    <w:rsid w:val="00D04553"/>
    <w:rsid w:val="00D04664"/>
    <w:rsid w:val="00D04F00"/>
    <w:rsid w:val="00D054DD"/>
    <w:rsid w:val="00D061FF"/>
    <w:rsid w:val="00D0748C"/>
    <w:rsid w:val="00D10CEB"/>
    <w:rsid w:val="00D10E0B"/>
    <w:rsid w:val="00D129D1"/>
    <w:rsid w:val="00D1375C"/>
    <w:rsid w:val="00D146EC"/>
    <w:rsid w:val="00D15964"/>
    <w:rsid w:val="00D16619"/>
    <w:rsid w:val="00D16D27"/>
    <w:rsid w:val="00D20BE3"/>
    <w:rsid w:val="00D21B92"/>
    <w:rsid w:val="00D21D0E"/>
    <w:rsid w:val="00D22AAA"/>
    <w:rsid w:val="00D23B14"/>
    <w:rsid w:val="00D23FD9"/>
    <w:rsid w:val="00D24765"/>
    <w:rsid w:val="00D250B0"/>
    <w:rsid w:val="00D250CF"/>
    <w:rsid w:val="00D2671A"/>
    <w:rsid w:val="00D27AD3"/>
    <w:rsid w:val="00D30636"/>
    <w:rsid w:val="00D32928"/>
    <w:rsid w:val="00D33107"/>
    <w:rsid w:val="00D3333A"/>
    <w:rsid w:val="00D3375D"/>
    <w:rsid w:val="00D3419D"/>
    <w:rsid w:val="00D346BA"/>
    <w:rsid w:val="00D34766"/>
    <w:rsid w:val="00D3493D"/>
    <w:rsid w:val="00D35B9F"/>
    <w:rsid w:val="00D35BD2"/>
    <w:rsid w:val="00D375FD"/>
    <w:rsid w:val="00D37A95"/>
    <w:rsid w:val="00D37C8A"/>
    <w:rsid w:val="00D4084B"/>
    <w:rsid w:val="00D4101E"/>
    <w:rsid w:val="00D41708"/>
    <w:rsid w:val="00D41EF3"/>
    <w:rsid w:val="00D42EB4"/>
    <w:rsid w:val="00D42FF8"/>
    <w:rsid w:val="00D43717"/>
    <w:rsid w:val="00D4589E"/>
    <w:rsid w:val="00D5104D"/>
    <w:rsid w:val="00D51575"/>
    <w:rsid w:val="00D51F82"/>
    <w:rsid w:val="00D54CD5"/>
    <w:rsid w:val="00D54D7A"/>
    <w:rsid w:val="00D55956"/>
    <w:rsid w:val="00D56B5C"/>
    <w:rsid w:val="00D60292"/>
    <w:rsid w:val="00D61E65"/>
    <w:rsid w:val="00D61E82"/>
    <w:rsid w:val="00D62BA6"/>
    <w:rsid w:val="00D62E1C"/>
    <w:rsid w:val="00D64417"/>
    <w:rsid w:val="00D6476B"/>
    <w:rsid w:val="00D65183"/>
    <w:rsid w:val="00D666CE"/>
    <w:rsid w:val="00D67706"/>
    <w:rsid w:val="00D72D6E"/>
    <w:rsid w:val="00D76940"/>
    <w:rsid w:val="00D76D23"/>
    <w:rsid w:val="00D7759A"/>
    <w:rsid w:val="00D8083A"/>
    <w:rsid w:val="00D83B45"/>
    <w:rsid w:val="00D83DEF"/>
    <w:rsid w:val="00D8516B"/>
    <w:rsid w:val="00D87935"/>
    <w:rsid w:val="00D9012A"/>
    <w:rsid w:val="00D92429"/>
    <w:rsid w:val="00D925F5"/>
    <w:rsid w:val="00D92BB4"/>
    <w:rsid w:val="00D93EF6"/>
    <w:rsid w:val="00D96E34"/>
    <w:rsid w:val="00DA0C02"/>
    <w:rsid w:val="00DA1576"/>
    <w:rsid w:val="00DA1C2B"/>
    <w:rsid w:val="00DA1E4D"/>
    <w:rsid w:val="00DA2B5A"/>
    <w:rsid w:val="00DA371F"/>
    <w:rsid w:val="00DA42A4"/>
    <w:rsid w:val="00DA46C8"/>
    <w:rsid w:val="00DA52CE"/>
    <w:rsid w:val="00DA5F77"/>
    <w:rsid w:val="00DA7E4F"/>
    <w:rsid w:val="00DB1C9F"/>
    <w:rsid w:val="00DB2894"/>
    <w:rsid w:val="00DB357B"/>
    <w:rsid w:val="00DB3BE9"/>
    <w:rsid w:val="00DB466B"/>
    <w:rsid w:val="00DB4A5B"/>
    <w:rsid w:val="00DB4ECA"/>
    <w:rsid w:val="00DB6C33"/>
    <w:rsid w:val="00DB707B"/>
    <w:rsid w:val="00DC10A6"/>
    <w:rsid w:val="00DC1464"/>
    <w:rsid w:val="00DC1BA1"/>
    <w:rsid w:val="00DC200B"/>
    <w:rsid w:val="00DC20ED"/>
    <w:rsid w:val="00DC26B8"/>
    <w:rsid w:val="00DC32D2"/>
    <w:rsid w:val="00DC520F"/>
    <w:rsid w:val="00DC5C92"/>
    <w:rsid w:val="00DD0263"/>
    <w:rsid w:val="00DD1767"/>
    <w:rsid w:val="00DD186E"/>
    <w:rsid w:val="00DD2523"/>
    <w:rsid w:val="00DD32F1"/>
    <w:rsid w:val="00DD4222"/>
    <w:rsid w:val="00DD661D"/>
    <w:rsid w:val="00DD77E4"/>
    <w:rsid w:val="00DE6DED"/>
    <w:rsid w:val="00DF0D16"/>
    <w:rsid w:val="00DF0D32"/>
    <w:rsid w:val="00DF1956"/>
    <w:rsid w:val="00DF1A39"/>
    <w:rsid w:val="00DF241A"/>
    <w:rsid w:val="00DF426A"/>
    <w:rsid w:val="00DF427D"/>
    <w:rsid w:val="00DF481B"/>
    <w:rsid w:val="00DF4F1F"/>
    <w:rsid w:val="00DF592C"/>
    <w:rsid w:val="00DF6BDA"/>
    <w:rsid w:val="00E04F85"/>
    <w:rsid w:val="00E079B7"/>
    <w:rsid w:val="00E103C1"/>
    <w:rsid w:val="00E11346"/>
    <w:rsid w:val="00E1137D"/>
    <w:rsid w:val="00E1179E"/>
    <w:rsid w:val="00E11E76"/>
    <w:rsid w:val="00E1425E"/>
    <w:rsid w:val="00E15216"/>
    <w:rsid w:val="00E1575A"/>
    <w:rsid w:val="00E15884"/>
    <w:rsid w:val="00E15F61"/>
    <w:rsid w:val="00E16FF8"/>
    <w:rsid w:val="00E17A49"/>
    <w:rsid w:val="00E17D00"/>
    <w:rsid w:val="00E20675"/>
    <w:rsid w:val="00E21D3E"/>
    <w:rsid w:val="00E22C32"/>
    <w:rsid w:val="00E255AD"/>
    <w:rsid w:val="00E25AA0"/>
    <w:rsid w:val="00E26F82"/>
    <w:rsid w:val="00E26FB8"/>
    <w:rsid w:val="00E27508"/>
    <w:rsid w:val="00E30D82"/>
    <w:rsid w:val="00E31BF7"/>
    <w:rsid w:val="00E3310C"/>
    <w:rsid w:val="00E357FB"/>
    <w:rsid w:val="00E40FD7"/>
    <w:rsid w:val="00E42B78"/>
    <w:rsid w:val="00E42CB8"/>
    <w:rsid w:val="00E47FEF"/>
    <w:rsid w:val="00E500E8"/>
    <w:rsid w:val="00E503AC"/>
    <w:rsid w:val="00E51DFF"/>
    <w:rsid w:val="00E52FC2"/>
    <w:rsid w:val="00E5486C"/>
    <w:rsid w:val="00E55CE6"/>
    <w:rsid w:val="00E571CF"/>
    <w:rsid w:val="00E64713"/>
    <w:rsid w:val="00E65E60"/>
    <w:rsid w:val="00E66584"/>
    <w:rsid w:val="00E66E7E"/>
    <w:rsid w:val="00E67326"/>
    <w:rsid w:val="00E72440"/>
    <w:rsid w:val="00E72EEE"/>
    <w:rsid w:val="00E75965"/>
    <w:rsid w:val="00E76E77"/>
    <w:rsid w:val="00E7744C"/>
    <w:rsid w:val="00E80C06"/>
    <w:rsid w:val="00E81F53"/>
    <w:rsid w:val="00E831FD"/>
    <w:rsid w:val="00E8486A"/>
    <w:rsid w:val="00E86AA7"/>
    <w:rsid w:val="00E870A3"/>
    <w:rsid w:val="00E878A9"/>
    <w:rsid w:val="00E91DBA"/>
    <w:rsid w:val="00E921EE"/>
    <w:rsid w:val="00E9423B"/>
    <w:rsid w:val="00E9427D"/>
    <w:rsid w:val="00E94360"/>
    <w:rsid w:val="00E947EA"/>
    <w:rsid w:val="00E95574"/>
    <w:rsid w:val="00EA0487"/>
    <w:rsid w:val="00EA0707"/>
    <w:rsid w:val="00EA18BC"/>
    <w:rsid w:val="00EA2395"/>
    <w:rsid w:val="00EA345F"/>
    <w:rsid w:val="00EA50B7"/>
    <w:rsid w:val="00EB12CE"/>
    <w:rsid w:val="00EB1AFA"/>
    <w:rsid w:val="00EB2682"/>
    <w:rsid w:val="00EB2998"/>
    <w:rsid w:val="00EB4169"/>
    <w:rsid w:val="00EC01D9"/>
    <w:rsid w:val="00EC01E3"/>
    <w:rsid w:val="00EC02CD"/>
    <w:rsid w:val="00EC13E5"/>
    <w:rsid w:val="00EC211C"/>
    <w:rsid w:val="00EC34BA"/>
    <w:rsid w:val="00EC4994"/>
    <w:rsid w:val="00EC5796"/>
    <w:rsid w:val="00EC72DF"/>
    <w:rsid w:val="00EC76C3"/>
    <w:rsid w:val="00ED1DC9"/>
    <w:rsid w:val="00ED1EF4"/>
    <w:rsid w:val="00ED1F2E"/>
    <w:rsid w:val="00ED2533"/>
    <w:rsid w:val="00ED284E"/>
    <w:rsid w:val="00ED2A99"/>
    <w:rsid w:val="00ED339F"/>
    <w:rsid w:val="00ED7E41"/>
    <w:rsid w:val="00EE1B35"/>
    <w:rsid w:val="00EE31E3"/>
    <w:rsid w:val="00EE35D6"/>
    <w:rsid w:val="00EE414D"/>
    <w:rsid w:val="00EE4BB9"/>
    <w:rsid w:val="00EE5339"/>
    <w:rsid w:val="00EE6231"/>
    <w:rsid w:val="00EE7CE2"/>
    <w:rsid w:val="00EF0E37"/>
    <w:rsid w:val="00EF0F3A"/>
    <w:rsid w:val="00EF2146"/>
    <w:rsid w:val="00EF2757"/>
    <w:rsid w:val="00EF3F6A"/>
    <w:rsid w:val="00EF5BA5"/>
    <w:rsid w:val="00EF6101"/>
    <w:rsid w:val="00EF694B"/>
    <w:rsid w:val="00EF6BE3"/>
    <w:rsid w:val="00EF6CE6"/>
    <w:rsid w:val="00EF7B15"/>
    <w:rsid w:val="00F00FE6"/>
    <w:rsid w:val="00F03FA9"/>
    <w:rsid w:val="00F04577"/>
    <w:rsid w:val="00F051A1"/>
    <w:rsid w:val="00F0660C"/>
    <w:rsid w:val="00F07C57"/>
    <w:rsid w:val="00F112DD"/>
    <w:rsid w:val="00F11DA4"/>
    <w:rsid w:val="00F1262F"/>
    <w:rsid w:val="00F141FA"/>
    <w:rsid w:val="00F1460F"/>
    <w:rsid w:val="00F152E5"/>
    <w:rsid w:val="00F153A0"/>
    <w:rsid w:val="00F17C3D"/>
    <w:rsid w:val="00F21FE7"/>
    <w:rsid w:val="00F223FD"/>
    <w:rsid w:val="00F22D5D"/>
    <w:rsid w:val="00F259CC"/>
    <w:rsid w:val="00F26B58"/>
    <w:rsid w:val="00F2769F"/>
    <w:rsid w:val="00F3199D"/>
    <w:rsid w:val="00F31EB5"/>
    <w:rsid w:val="00F35D61"/>
    <w:rsid w:val="00F368C3"/>
    <w:rsid w:val="00F37A7D"/>
    <w:rsid w:val="00F4034D"/>
    <w:rsid w:val="00F41058"/>
    <w:rsid w:val="00F44D08"/>
    <w:rsid w:val="00F46EFC"/>
    <w:rsid w:val="00F47C5C"/>
    <w:rsid w:val="00F503F7"/>
    <w:rsid w:val="00F50A68"/>
    <w:rsid w:val="00F51A9D"/>
    <w:rsid w:val="00F53C8F"/>
    <w:rsid w:val="00F549A0"/>
    <w:rsid w:val="00F574F4"/>
    <w:rsid w:val="00F6237F"/>
    <w:rsid w:val="00F62B47"/>
    <w:rsid w:val="00F632D1"/>
    <w:rsid w:val="00F63EA8"/>
    <w:rsid w:val="00F645DE"/>
    <w:rsid w:val="00F712AD"/>
    <w:rsid w:val="00F71832"/>
    <w:rsid w:val="00F7241A"/>
    <w:rsid w:val="00F72BC4"/>
    <w:rsid w:val="00F73A85"/>
    <w:rsid w:val="00F741CD"/>
    <w:rsid w:val="00F758AC"/>
    <w:rsid w:val="00F75FBA"/>
    <w:rsid w:val="00F7622C"/>
    <w:rsid w:val="00F7651C"/>
    <w:rsid w:val="00F76E2A"/>
    <w:rsid w:val="00F7740C"/>
    <w:rsid w:val="00F77A99"/>
    <w:rsid w:val="00F77AF0"/>
    <w:rsid w:val="00F8135C"/>
    <w:rsid w:val="00F81938"/>
    <w:rsid w:val="00F81BD8"/>
    <w:rsid w:val="00F835C2"/>
    <w:rsid w:val="00F83A12"/>
    <w:rsid w:val="00F84ED3"/>
    <w:rsid w:val="00F85763"/>
    <w:rsid w:val="00F87A5D"/>
    <w:rsid w:val="00F87D04"/>
    <w:rsid w:val="00F90620"/>
    <w:rsid w:val="00F92339"/>
    <w:rsid w:val="00F923F6"/>
    <w:rsid w:val="00F92466"/>
    <w:rsid w:val="00F93BCA"/>
    <w:rsid w:val="00FA0C99"/>
    <w:rsid w:val="00FA0F05"/>
    <w:rsid w:val="00FA0FD0"/>
    <w:rsid w:val="00FA27E4"/>
    <w:rsid w:val="00FA3232"/>
    <w:rsid w:val="00FA39D0"/>
    <w:rsid w:val="00FA50D7"/>
    <w:rsid w:val="00FA6583"/>
    <w:rsid w:val="00FA7B6C"/>
    <w:rsid w:val="00FA7C6E"/>
    <w:rsid w:val="00FB0A94"/>
    <w:rsid w:val="00FB2D58"/>
    <w:rsid w:val="00FB35AA"/>
    <w:rsid w:val="00FB3E5A"/>
    <w:rsid w:val="00FB47BB"/>
    <w:rsid w:val="00FB4C9C"/>
    <w:rsid w:val="00FB5451"/>
    <w:rsid w:val="00FB55FA"/>
    <w:rsid w:val="00FB589A"/>
    <w:rsid w:val="00FB67FA"/>
    <w:rsid w:val="00FB6CB1"/>
    <w:rsid w:val="00FC03DC"/>
    <w:rsid w:val="00FC671C"/>
    <w:rsid w:val="00FC784D"/>
    <w:rsid w:val="00FD2D62"/>
    <w:rsid w:val="00FD2E47"/>
    <w:rsid w:val="00FD64EB"/>
    <w:rsid w:val="00FD66D4"/>
    <w:rsid w:val="00FE4939"/>
    <w:rsid w:val="00FE59D6"/>
    <w:rsid w:val="00FE6848"/>
    <w:rsid w:val="00FE7FE5"/>
    <w:rsid w:val="00FF20DB"/>
    <w:rsid w:val="00FF3535"/>
    <w:rsid w:val="00FF4DB6"/>
    <w:rsid w:val="00FF5912"/>
    <w:rsid w:val="00FF6615"/>
    <w:rsid w:val="00FF7C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D5B885-6D47-42F3-9EE2-76CE4E4D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A0"/>
    <w:rPr>
      <w:rFonts w:ascii="Times New Roman" w:eastAsia="Times New Roman" w:hAnsi="Times New Roman"/>
      <w:sz w:val="24"/>
      <w:szCs w:val="24"/>
    </w:rPr>
  </w:style>
  <w:style w:type="paragraph" w:styleId="1">
    <w:name w:val="heading 1"/>
    <w:basedOn w:val="a"/>
    <w:next w:val="a"/>
    <w:link w:val="10"/>
    <w:uiPriority w:val="99"/>
    <w:qFormat/>
    <w:rsid w:val="003810A0"/>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3810A0"/>
    <w:pPr>
      <w:keepNext/>
      <w:spacing w:before="240" w:after="60"/>
      <w:outlineLvl w:val="1"/>
    </w:pPr>
    <w:rPr>
      <w:rFonts w:ascii="Arial" w:hAnsi="Arial"/>
      <w:b/>
      <w:bCs/>
      <w:i/>
      <w:iCs/>
      <w:sz w:val="28"/>
      <w:szCs w:val="28"/>
    </w:rPr>
  </w:style>
  <w:style w:type="paragraph" w:styleId="3">
    <w:name w:val="heading 3"/>
    <w:aliases w:val="Заголовок 3 Знак3 Знак,Заголовок 3 Знак2 Знак Знак,Заголовок 3 Знак Знак Знак Знак,Знак2 Знак Знак1 Знак Знак,Заголовок 3 Знак1 Знак Знак Знак,Знак2 Знак Знак Знак Знак Знак,Заголовок 3 Знак Знак1 Знак,Заголовок 3 Знак3"/>
    <w:basedOn w:val="a"/>
    <w:next w:val="a"/>
    <w:link w:val="31"/>
    <w:uiPriority w:val="99"/>
    <w:qFormat/>
    <w:rsid w:val="003810A0"/>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3810A0"/>
    <w:pPr>
      <w:keepNext/>
      <w:spacing w:before="240" w:after="60"/>
      <w:outlineLvl w:val="3"/>
    </w:pPr>
    <w:rPr>
      <w:b/>
      <w:bCs/>
      <w:sz w:val="28"/>
      <w:szCs w:val="28"/>
    </w:rPr>
  </w:style>
  <w:style w:type="paragraph" w:styleId="6">
    <w:name w:val="heading 6"/>
    <w:basedOn w:val="a"/>
    <w:next w:val="a"/>
    <w:link w:val="60"/>
    <w:uiPriority w:val="99"/>
    <w:qFormat/>
    <w:rsid w:val="003810A0"/>
    <w:pPr>
      <w:spacing w:before="240" w:after="60"/>
      <w:outlineLvl w:val="5"/>
    </w:pPr>
    <w:rPr>
      <w:b/>
      <w:bCs/>
      <w:sz w:val="20"/>
      <w:szCs w:val="20"/>
    </w:rPr>
  </w:style>
  <w:style w:type="paragraph" w:styleId="7">
    <w:name w:val="heading 7"/>
    <w:basedOn w:val="a"/>
    <w:next w:val="a"/>
    <w:link w:val="70"/>
    <w:uiPriority w:val="99"/>
    <w:qFormat/>
    <w:rsid w:val="003810A0"/>
    <w:pPr>
      <w:spacing w:before="240" w:after="60"/>
      <w:outlineLvl w:val="6"/>
    </w:pPr>
  </w:style>
  <w:style w:type="paragraph" w:styleId="9">
    <w:name w:val="heading 9"/>
    <w:basedOn w:val="a"/>
    <w:next w:val="a"/>
    <w:link w:val="90"/>
    <w:uiPriority w:val="99"/>
    <w:qFormat/>
    <w:rsid w:val="003810A0"/>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810A0"/>
    <w:rPr>
      <w:rFonts w:ascii="Arial" w:hAnsi="Arial" w:cs="Times New Roman"/>
      <w:b/>
      <w:kern w:val="32"/>
      <w:sz w:val="32"/>
      <w:lang w:eastAsia="ru-RU"/>
    </w:rPr>
  </w:style>
  <w:style w:type="character" w:customStyle="1" w:styleId="20">
    <w:name w:val="Заголовок 2 Знак"/>
    <w:basedOn w:val="a0"/>
    <w:link w:val="2"/>
    <w:uiPriority w:val="99"/>
    <w:locked/>
    <w:rsid w:val="003810A0"/>
    <w:rPr>
      <w:rFonts w:ascii="Arial" w:hAnsi="Arial" w:cs="Times New Roman"/>
      <w:b/>
      <w:i/>
      <w:sz w:val="28"/>
      <w:lang w:eastAsia="ru-RU"/>
    </w:rPr>
  </w:style>
  <w:style w:type="character" w:customStyle="1" w:styleId="31">
    <w:name w:val="Заголовок 3 Знак1"/>
    <w:aliases w:val="Заголовок 3 Знак3 Знак Знак,Заголовок 3 Знак2 Знак Знак Знак,Заголовок 3 Знак Знак Знак Знак Знак,Знак2 Знак Знак1 Знак Знак Знак,Заголовок 3 Знак1 Знак Знак Знак Знак,Знак2 Знак Знак Знак Знак Знак Знак,Заголовок 3 Знак3 Знак1"/>
    <w:basedOn w:val="a0"/>
    <w:link w:val="3"/>
    <w:uiPriority w:val="99"/>
    <w:locked/>
    <w:rsid w:val="003810A0"/>
    <w:rPr>
      <w:rFonts w:ascii="Arial" w:hAnsi="Arial" w:cs="Times New Roman"/>
      <w:b/>
      <w:sz w:val="26"/>
      <w:lang w:eastAsia="ru-RU"/>
    </w:rPr>
  </w:style>
  <w:style w:type="character" w:customStyle="1" w:styleId="40">
    <w:name w:val="Заголовок 4 Знак"/>
    <w:basedOn w:val="a0"/>
    <w:link w:val="4"/>
    <w:uiPriority w:val="99"/>
    <w:locked/>
    <w:rsid w:val="003810A0"/>
    <w:rPr>
      <w:rFonts w:ascii="Times New Roman" w:hAnsi="Times New Roman" w:cs="Times New Roman"/>
      <w:b/>
      <w:sz w:val="28"/>
      <w:lang w:eastAsia="ru-RU"/>
    </w:rPr>
  </w:style>
  <w:style w:type="character" w:customStyle="1" w:styleId="60">
    <w:name w:val="Заголовок 6 Знак"/>
    <w:basedOn w:val="a0"/>
    <w:link w:val="6"/>
    <w:uiPriority w:val="99"/>
    <w:locked/>
    <w:rsid w:val="003810A0"/>
    <w:rPr>
      <w:rFonts w:ascii="Times New Roman" w:hAnsi="Times New Roman" w:cs="Times New Roman"/>
      <w:b/>
      <w:lang w:eastAsia="ru-RU"/>
    </w:rPr>
  </w:style>
  <w:style w:type="character" w:customStyle="1" w:styleId="70">
    <w:name w:val="Заголовок 7 Знак"/>
    <w:basedOn w:val="a0"/>
    <w:link w:val="7"/>
    <w:uiPriority w:val="99"/>
    <w:locked/>
    <w:rsid w:val="003810A0"/>
    <w:rPr>
      <w:rFonts w:ascii="Times New Roman" w:hAnsi="Times New Roman" w:cs="Times New Roman"/>
      <w:sz w:val="24"/>
      <w:lang w:eastAsia="ru-RU"/>
    </w:rPr>
  </w:style>
  <w:style w:type="character" w:customStyle="1" w:styleId="90">
    <w:name w:val="Заголовок 9 Знак"/>
    <w:basedOn w:val="a0"/>
    <w:link w:val="9"/>
    <w:uiPriority w:val="99"/>
    <w:locked/>
    <w:rsid w:val="003810A0"/>
    <w:rPr>
      <w:rFonts w:ascii="Arial" w:hAnsi="Arial" w:cs="Times New Roman"/>
      <w:lang w:eastAsia="ru-RU"/>
    </w:rPr>
  </w:style>
  <w:style w:type="paragraph" w:styleId="a3">
    <w:name w:val="header"/>
    <w:basedOn w:val="a"/>
    <w:link w:val="a4"/>
    <w:uiPriority w:val="99"/>
    <w:rsid w:val="003810A0"/>
    <w:pPr>
      <w:tabs>
        <w:tab w:val="center" w:pos="4677"/>
        <w:tab w:val="right" w:pos="9355"/>
      </w:tabs>
    </w:pPr>
  </w:style>
  <w:style w:type="character" w:customStyle="1" w:styleId="a4">
    <w:name w:val="Верхний колонтитул Знак"/>
    <w:basedOn w:val="a0"/>
    <w:link w:val="a3"/>
    <w:uiPriority w:val="99"/>
    <w:locked/>
    <w:rsid w:val="003810A0"/>
    <w:rPr>
      <w:rFonts w:cs="Times New Roman"/>
    </w:rPr>
  </w:style>
  <w:style w:type="paragraph" w:styleId="a5">
    <w:name w:val="footer"/>
    <w:basedOn w:val="a"/>
    <w:link w:val="a6"/>
    <w:uiPriority w:val="99"/>
    <w:rsid w:val="003810A0"/>
    <w:pPr>
      <w:tabs>
        <w:tab w:val="center" w:pos="4677"/>
        <w:tab w:val="right" w:pos="9355"/>
      </w:tabs>
    </w:pPr>
  </w:style>
  <w:style w:type="character" w:customStyle="1" w:styleId="a6">
    <w:name w:val="Нижний колонтитул Знак"/>
    <w:basedOn w:val="a0"/>
    <w:link w:val="a5"/>
    <w:uiPriority w:val="99"/>
    <w:semiHidden/>
    <w:locked/>
    <w:rsid w:val="003810A0"/>
    <w:rPr>
      <w:rFonts w:cs="Times New Roman"/>
    </w:rPr>
  </w:style>
  <w:style w:type="paragraph" w:customStyle="1" w:styleId="ConsPlusNormal">
    <w:name w:val="ConsPlusNormal"/>
    <w:link w:val="ConsPlusNormal0"/>
    <w:rsid w:val="003810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3810A0"/>
    <w:rPr>
      <w:rFonts w:ascii="Arial" w:hAnsi="Arial"/>
      <w:sz w:val="22"/>
      <w:szCs w:val="22"/>
      <w:lang w:val="ru-RU" w:eastAsia="ru-RU" w:bidi="ar-SA"/>
    </w:rPr>
  </w:style>
  <w:style w:type="paragraph" w:customStyle="1" w:styleId="ConsPlusCell">
    <w:name w:val="ConsPlusCell"/>
    <w:uiPriority w:val="99"/>
    <w:rsid w:val="003810A0"/>
    <w:pPr>
      <w:autoSpaceDE w:val="0"/>
      <w:autoSpaceDN w:val="0"/>
      <w:adjustRightInd w:val="0"/>
    </w:pPr>
    <w:rPr>
      <w:rFonts w:ascii="Arial" w:eastAsia="Times New Roman" w:hAnsi="Arial" w:cs="Arial"/>
    </w:rPr>
  </w:style>
  <w:style w:type="character" w:styleId="a7">
    <w:name w:val="page number"/>
    <w:basedOn w:val="a0"/>
    <w:uiPriority w:val="99"/>
    <w:rsid w:val="003810A0"/>
    <w:rPr>
      <w:rFonts w:cs="Times New Roman"/>
    </w:rPr>
  </w:style>
  <w:style w:type="character" w:customStyle="1" w:styleId="30">
    <w:name w:val="Заголовок 3 Знак"/>
    <w:uiPriority w:val="99"/>
    <w:semiHidden/>
    <w:rsid w:val="003810A0"/>
    <w:rPr>
      <w:rFonts w:ascii="Cambria" w:hAnsi="Cambria"/>
      <w:b/>
      <w:color w:val="4F81BD"/>
      <w:sz w:val="24"/>
      <w:lang w:eastAsia="ru-RU"/>
    </w:rPr>
  </w:style>
  <w:style w:type="paragraph" w:customStyle="1" w:styleId="11">
    <w:name w:val="НК1"/>
    <w:basedOn w:val="a5"/>
    <w:uiPriority w:val="99"/>
    <w:rsid w:val="003810A0"/>
    <w:pPr>
      <w:tabs>
        <w:tab w:val="clear" w:pos="4677"/>
        <w:tab w:val="clear" w:pos="9355"/>
        <w:tab w:val="center" w:pos="4703"/>
        <w:tab w:val="right" w:pos="9406"/>
      </w:tabs>
      <w:spacing w:before="120"/>
    </w:pPr>
    <w:rPr>
      <w:sz w:val="16"/>
      <w:szCs w:val="16"/>
    </w:rPr>
  </w:style>
  <w:style w:type="paragraph" w:customStyle="1" w:styleId="ConsPlusNonformat">
    <w:name w:val="ConsPlusNonformat"/>
    <w:uiPriority w:val="99"/>
    <w:rsid w:val="003810A0"/>
    <w:pPr>
      <w:autoSpaceDE w:val="0"/>
      <w:autoSpaceDN w:val="0"/>
      <w:adjustRightInd w:val="0"/>
    </w:pPr>
    <w:rPr>
      <w:rFonts w:ascii="Courier New" w:eastAsia="Times New Roman" w:hAnsi="Courier New" w:cs="Courier New"/>
    </w:rPr>
  </w:style>
  <w:style w:type="paragraph" w:customStyle="1" w:styleId="a8">
    <w:name w:val="Абзац с отсуп"/>
    <w:basedOn w:val="a"/>
    <w:uiPriority w:val="99"/>
    <w:rsid w:val="003810A0"/>
    <w:pPr>
      <w:spacing w:before="120" w:line="360" w:lineRule="exact"/>
      <w:ind w:firstLine="720"/>
      <w:jc w:val="both"/>
    </w:pPr>
    <w:rPr>
      <w:sz w:val="28"/>
      <w:szCs w:val="28"/>
      <w:lang w:val="en-US"/>
    </w:rPr>
  </w:style>
  <w:style w:type="paragraph" w:styleId="a9">
    <w:name w:val="footnote text"/>
    <w:basedOn w:val="aa"/>
    <w:link w:val="ab"/>
    <w:uiPriority w:val="99"/>
    <w:semiHidden/>
    <w:rsid w:val="003810A0"/>
    <w:pPr>
      <w:spacing w:after="0"/>
      <w:jc w:val="both"/>
    </w:pPr>
    <w:rPr>
      <w:rFonts w:ascii="Arial" w:hAnsi="Arial"/>
      <w:sz w:val="20"/>
      <w:szCs w:val="20"/>
    </w:rPr>
  </w:style>
  <w:style w:type="character" w:customStyle="1" w:styleId="ab">
    <w:name w:val="Текст сноски Знак"/>
    <w:basedOn w:val="a0"/>
    <w:link w:val="a9"/>
    <w:uiPriority w:val="99"/>
    <w:semiHidden/>
    <w:locked/>
    <w:rsid w:val="003810A0"/>
    <w:rPr>
      <w:rFonts w:ascii="Arial" w:hAnsi="Arial" w:cs="Times New Roman"/>
      <w:sz w:val="20"/>
      <w:lang w:eastAsia="ru-RU"/>
    </w:rPr>
  </w:style>
  <w:style w:type="paragraph" w:styleId="aa">
    <w:name w:val="Body Text"/>
    <w:basedOn w:val="a"/>
    <w:link w:val="ac"/>
    <w:uiPriority w:val="99"/>
    <w:rsid w:val="003810A0"/>
    <w:pPr>
      <w:spacing w:after="120"/>
    </w:pPr>
  </w:style>
  <w:style w:type="character" w:customStyle="1" w:styleId="ac">
    <w:name w:val="Основной текст Знак"/>
    <w:basedOn w:val="a0"/>
    <w:link w:val="aa"/>
    <w:uiPriority w:val="99"/>
    <w:locked/>
    <w:rsid w:val="003810A0"/>
    <w:rPr>
      <w:rFonts w:ascii="Times New Roman" w:hAnsi="Times New Roman" w:cs="Times New Roman"/>
      <w:sz w:val="24"/>
      <w:lang w:eastAsia="ru-RU"/>
    </w:rPr>
  </w:style>
  <w:style w:type="paragraph" w:styleId="ad">
    <w:name w:val="caption"/>
    <w:basedOn w:val="a"/>
    <w:next w:val="a"/>
    <w:uiPriority w:val="99"/>
    <w:qFormat/>
    <w:rsid w:val="003810A0"/>
    <w:rPr>
      <w:b/>
      <w:bCs/>
      <w:sz w:val="20"/>
      <w:szCs w:val="20"/>
    </w:rPr>
  </w:style>
  <w:style w:type="paragraph" w:customStyle="1" w:styleId="21">
    <w:name w:val="Заголовок 2д+"/>
    <w:basedOn w:val="a"/>
    <w:next w:val="a"/>
    <w:uiPriority w:val="99"/>
    <w:rsid w:val="003810A0"/>
    <w:pPr>
      <w:spacing w:before="100" w:beforeAutospacing="1" w:after="100" w:afterAutospacing="1" w:line="340" w:lineRule="exact"/>
      <w:jc w:val="both"/>
    </w:pPr>
    <w:rPr>
      <w:rFonts w:ascii="Arial" w:hAnsi="Arial" w:cs="Arial"/>
      <w:sz w:val="20"/>
      <w:szCs w:val="20"/>
      <w:lang w:val="en-US" w:eastAsia="en-US"/>
    </w:rPr>
  </w:style>
  <w:style w:type="paragraph" w:styleId="32">
    <w:name w:val="Body Text 3"/>
    <w:basedOn w:val="a"/>
    <w:link w:val="33"/>
    <w:uiPriority w:val="99"/>
    <w:rsid w:val="003810A0"/>
    <w:pPr>
      <w:spacing w:after="120"/>
    </w:pPr>
    <w:rPr>
      <w:sz w:val="16"/>
      <w:szCs w:val="16"/>
    </w:rPr>
  </w:style>
  <w:style w:type="character" w:customStyle="1" w:styleId="33">
    <w:name w:val="Основной текст 3 Знак"/>
    <w:basedOn w:val="a0"/>
    <w:link w:val="32"/>
    <w:uiPriority w:val="99"/>
    <w:locked/>
    <w:rsid w:val="003810A0"/>
    <w:rPr>
      <w:rFonts w:ascii="Times New Roman" w:hAnsi="Times New Roman" w:cs="Times New Roman"/>
      <w:sz w:val="16"/>
      <w:lang w:eastAsia="ru-RU"/>
    </w:rPr>
  </w:style>
  <w:style w:type="paragraph" w:customStyle="1" w:styleId="ae">
    <w:name w:val="Абзац"/>
    <w:autoRedefine/>
    <w:uiPriority w:val="99"/>
    <w:rsid w:val="003810A0"/>
    <w:pPr>
      <w:widowControl w:val="0"/>
      <w:adjustRightInd w:val="0"/>
      <w:spacing w:after="60"/>
      <w:ind w:left="113" w:firstLine="709"/>
      <w:jc w:val="right"/>
    </w:pPr>
    <w:rPr>
      <w:rFonts w:ascii="Times New Roman" w:eastAsia="Times New Roman" w:hAnsi="Times New Roman"/>
      <w:sz w:val="28"/>
      <w:szCs w:val="28"/>
    </w:rPr>
  </w:style>
  <w:style w:type="paragraph" w:styleId="12">
    <w:name w:val="toc 1"/>
    <w:basedOn w:val="a"/>
    <w:next w:val="a"/>
    <w:autoRedefine/>
    <w:uiPriority w:val="99"/>
    <w:semiHidden/>
    <w:rsid w:val="003810A0"/>
    <w:pPr>
      <w:tabs>
        <w:tab w:val="left" w:pos="480"/>
        <w:tab w:val="right" w:leader="dot" w:pos="9060"/>
      </w:tabs>
      <w:ind w:left="480" w:hanging="480"/>
      <w:jc w:val="both"/>
    </w:pPr>
    <w:rPr>
      <w:sz w:val="28"/>
      <w:szCs w:val="28"/>
    </w:rPr>
  </w:style>
  <w:style w:type="paragraph" w:customStyle="1" w:styleId="af">
    <w:name w:val="доклад"/>
    <w:basedOn w:val="a"/>
    <w:uiPriority w:val="99"/>
    <w:rsid w:val="003810A0"/>
    <w:pPr>
      <w:spacing w:line="340" w:lineRule="atLeast"/>
      <w:ind w:firstLine="709"/>
      <w:jc w:val="both"/>
    </w:pPr>
    <w:rPr>
      <w:rFonts w:ascii="Arial" w:hAnsi="Arial" w:cs="Arial"/>
    </w:rPr>
  </w:style>
  <w:style w:type="paragraph" w:styleId="22">
    <w:name w:val="Body Text Indent 2"/>
    <w:basedOn w:val="a"/>
    <w:link w:val="23"/>
    <w:uiPriority w:val="99"/>
    <w:rsid w:val="003810A0"/>
    <w:pPr>
      <w:spacing w:after="120" w:line="480" w:lineRule="auto"/>
      <w:ind w:left="283"/>
    </w:pPr>
  </w:style>
  <w:style w:type="character" w:customStyle="1" w:styleId="23">
    <w:name w:val="Основной текст с отступом 2 Знак"/>
    <w:basedOn w:val="a0"/>
    <w:link w:val="22"/>
    <w:uiPriority w:val="99"/>
    <w:locked/>
    <w:rsid w:val="003810A0"/>
    <w:rPr>
      <w:rFonts w:ascii="Times New Roman" w:hAnsi="Times New Roman" w:cs="Times New Roman"/>
      <w:sz w:val="24"/>
      <w:lang w:eastAsia="ru-RU"/>
    </w:rPr>
  </w:style>
  <w:style w:type="paragraph" w:styleId="af0">
    <w:name w:val="Body Text Indent"/>
    <w:basedOn w:val="a"/>
    <w:link w:val="af1"/>
    <w:uiPriority w:val="99"/>
    <w:rsid w:val="003810A0"/>
    <w:pPr>
      <w:spacing w:after="120"/>
      <w:ind w:left="283"/>
    </w:pPr>
  </w:style>
  <w:style w:type="character" w:customStyle="1" w:styleId="af1">
    <w:name w:val="Основной текст с отступом Знак"/>
    <w:basedOn w:val="a0"/>
    <w:link w:val="af0"/>
    <w:uiPriority w:val="99"/>
    <w:locked/>
    <w:rsid w:val="003810A0"/>
    <w:rPr>
      <w:rFonts w:ascii="Times New Roman" w:hAnsi="Times New Roman" w:cs="Times New Roman"/>
      <w:sz w:val="24"/>
      <w:lang w:eastAsia="ru-RU"/>
    </w:rPr>
  </w:style>
  <w:style w:type="paragraph" w:customStyle="1" w:styleId="14">
    <w:name w:val="14 по ширине"/>
    <w:basedOn w:val="a"/>
    <w:autoRedefine/>
    <w:uiPriority w:val="99"/>
    <w:rsid w:val="003810A0"/>
    <w:pPr>
      <w:tabs>
        <w:tab w:val="num" w:pos="900"/>
      </w:tabs>
      <w:jc w:val="both"/>
    </w:pPr>
    <w:rPr>
      <w:sz w:val="28"/>
      <w:szCs w:val="28"/>
    </w:rPr>
  </w:style>
  <w:style w:type="paragraph" w:customStyle="1" w:styleId="af2">
    <w:name w:val="Основной"/>
    <w:basedOn w:val="a"/>
    <w:uiPriority w:val="99"/>
    <w:rsid w:val="003810A0"/>
    <w:pPr>
      <w:spacing w:before="40" w:after="40"/>
      <w:ind w:firstLine="709"/>
      <w:jc w:val="both"/>
    </w:pPr>
    <w:rPr>
      <w:sz w:val="28"/>
      <w:szCs w:val="28"/>
    </w:rPr>
  </w:style>
  <w:style w:type="paragraph" w:customStyle="1" w:styleId="13">
    <w:name w:val="Знак Знак Знак Знак Знак Знак Знак Знак Знак1 Знак"/>
    <w:basedOn w:val="a"/>
    <w:uiPriority w:val="99"/>
    <w:rsid w:val="003810A0"/>
    <w:pPr>
      <w:widowControl w:val="0"/>
      <w:adjustRightInd w:val="0"/>
      <w:spacing w:after="160" w:line="240" w:lineRule="exact"/>
      <w:jc w:val="right"/>
    </w:pPr>
    <w:rPr>
      <w:sz w:val="20"/>
      <w:szCs w:val="20"/>
      <w:lang w:val="en-GB" w:eastAsia="en-US"/>
    </w:rPr>
  </w:style>
  <w:style w:type="character" w:customStyle="1" w:styleId="paragraph">
    <w:name w:val="paragraph"/>
    <w:uiPriority w:val="99"/>
    <w:rsid w:val="003810A0"/>
  </w:style>
  <w:style w:type="character" w:customStyle="1" w:styleId="af3">
    <w:name w:val="Цветовое выделение"/>
    <w:uiPriority w:val="99"/>
    <w:rsid w:val="003810A0"/>
    <w:rPr>
      <w:b/>
      <w:color w:val="000080"/>
      <w:sz w:val="20"/>
    </w:rPr>
  </w:style>
  <w:style w:type="paragraph" w:styleId="af4">
    <w:name w:val="Normal (Web)"/>
    <w:basedOn w:val="a"/>
    <w:uiPriority w:val="99"/>
    <w:rsid w:val="003810A0"/>
    <w:pPr>
      <w:spacing w:before="100" w:beforeAutospacing="1" w:after="100" w:afterAutospacing="1"/>
    </w:pPr>
  </w:style>
  <w:style w:type="paragraph" w:customStyle="1" w:styleId="2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spacing w:before="100" w:beforeAutospacing="1" w:after="100" w:afterAutospacing="1"/>
      <w:jc w:val="both"/>
    </w:pPr>
    <w:rPr>
      <w:rFonts w:ascii="Tahoma" w:hAnsi="Tahoma" w:cs="Tahoma"/>
      <w:sz w:val="20"/>
      <w:szCs w:val="20"/>
      <w:lang w:val="en-US" w:eastAsia="en-US"/>
    </w:rPr>
  </w:style>
  <w:style w:type="paragraph" w:customStyle="1" w:styleId="Iniiaiieoaenonionooiii">
    <w:name w:val="Iniiaiie oaeno n ionooiii"/>
    <w:basedOn w:val="a"/>
    <w:uiPriority w:val="99"/>
    <w:rsid w:val="003810A0"/>
    <w:pPr>
      <w:widowControl w:val="0"/>
      <w:overflowPunct w:val="0"/>
      <w:autoSpaceDE w:val="0"/>
      <w:autoSpaceDN w:val="0"/>
      <w:adjustRightInd w:val="0"/>
      <w:spacing w:line="360" w:lineRule="auto"/>
      <w:ind w:firstLine="720"/>
      <w:jc w:val="both"/>
      <w:textAlignment w:val="baseline"/>
    </w:pPr>
  </w:style>
  <w:style w:type="paragraph" w:styleId="34">
    <w:name w:val="Body Text Indent 3"/>
    <w:basedOn w:val="a"/>
    <w:link w:val="35"/>
    <w:uiPriority w:val="99"/>
    <w:rsid w:val="003810A0"/>
    <w:pPr>
      <w:spacing w:after="120"/>
      <w:ind w:left="283"/>
    </w:pPr>
    <w:rPr>
      <w:sz w:val="16"/>
      <w:szCs w:val="16"/>
    </w:rPr>
  </w:style>
  <w:style w:type="character" w:customStyle="1" w:styleId="35">
    <w:name w:val="Основной текст с отступом 3 Знак"/>
    <w:basedOn w:val="a0"/>
    <w:link w:val="34"/>
    <w:uiPriority w:val="99"/>
    <w:locked/>
    <w:rsid w:val="003810A0"/>
    <w:rPr>
      <w:rFonts w:ascii="Times New Roman" w:hAnsi="Times New Roman" w:cs="Times New Roman"/>
      <w:sz w:val="16"/>
      <w:lang w:eastAsia="ru-RU"/>
    </w:rPr>
  </w:style>
  <w:style w:type="paragraph" w:customStyle="1" w:styleId="af5">
    <w:name w:val="Таблицы (моноширинный)"/>
    <w:basedOn w:val="a"/>
    <w:next w:val="a"/>
    <w:uiPriority w:val="99"/>
    <w:rsid w:val="003810A0"/>
    <w:pPr>
      <w:widowControl w:val="0"/>
      <w:autoSpaceDE w:val="0"/>
      <w:autoSpaceDN w:val="0"/>
      <w:adjustRightInd w:val="0"/>
      <w:jc w:val="both"/>
    </w:pPr>
    <w:rPr>
      <w:rFonts w:ascii="Courier New" w:hAnsi="Courier New" w:cs="Courier New"/>
      <w:sz w:val="20"/>
      <w:szCs w:val="20"/>
    </w:rPr>
  </w:style>
  <w:style w:type="character" w:styleId="af6">
    <w:name w:val="Hyperlink"/>
    <w:basedOn w:val="a0"/>
    <w:uiPriority w:val="99"/>
    <w:rsid w:val="003810A0"/>
    <w:rPr>
      <w:rFonts w:cs="Times New Roman"/>
      <w:color w:val="0000FF"/>
      <w:u w:val="single"/>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af8">
    <w:name w:val="Знак Знак"/>
    <w:basedOn w:val="a"/>
    <w:uiPriority w:val="99"/>
    <w:rsid w:val="003810A0"/>
    <w:pPr>
      <w:spacing w:after="160" w:line="240" w:lineRule="exact"/>
    </w:pPr>
    <w:rPr>
      <w:rFonts w:ascii="Verdana" w:hAnsi="Verdana" w:cs="Verdana"/>
      <w:sz w:val="20"/>
      <w:szCs w:val="20"/>
      <w:lang w:val="en-US" w:eastAsia="en-US"/>
    </w:rPr>
  </w:style>
  <w:style w:type="character" w:customStyle="1" w:styleId="DocumentMapChar">
    <w:name w:val="Document Map Char"/>
    <w:uiPriority w:val="99"/>
    <w:semiHidden/>
    <w:locked/>
    <w:rsid w:val="003810A0"/>
    <w:rPr>
      <w:rFonts w:ascii="Tahoma" w:hAnsi="Tahoma"/>
      <w:sz w:val="20"/>
      <w:shd w:val="clear" w:color="auto" w:fill="000080"/>
      <w:lang w:eastAsia="ru-RU"/>
    </w:rPr>
  </w:style>
  <w:style w:type="paragraph" w:styleId="af9">
    <w:name w:val="Document Map"/>
    <w:basedOn w:val="a"/>
    <w:link w:val="afa"/>
    <w:uiPriority w:val="99"/>
    <w:semiHidden/>
    <w:rsid w:val="003810A0"/>
    <w:pPr>
      <w:shd w:val="clear" w:color="auto" w:fill="000080"/>
    </w:pPr>
    <w:rPr>
      <w:rFonts w:ascii="Tahoma" w:eastAsia="Calibri" w:hAnsi="Tahoma"/>
      <w:sz w:val="20"/>
      <w:szCs w:val="20"/>
    </w:rPr>
  </w:style>
  <w:style w:type="character" w:customStyle="1" w:styleId="afa">
    <w:name w:val="Схема документа Знак"/>
    <w:basedOn w:val="a0"/>
    <w:link w:val="af9"/>
    <w:uiPriority w:val="99"/>
    <w:semiHidden/>
    <w:locked/>
    <w:rsid w:val="00616B14"/>
    <w:rPr>
      <w:rFonts w:ascii="Times New Roman" w:hAnsi="Times New Roman" w:cs="Times New Roman"/>
      <w:sz w:val="2"/>
    </w:rPr>
  </w:style>
  <w:style w:type="character" w:customStyle="1" w:styleId="15">
    <w:name w:val="Схема документа Знак1"/>
    <w:uiPriority w:val="99"/>
    <w:semiHidden/>
    <w:rsid w:val="003810A0"/>
    <w:rPr>
      <w:rFonts w:ascii="Tahoma" w:hAnsi="Tahoma"/>
      <w:sz w:val="16"/>
      <w:lang w:eastAsia="ru-RU"/>
    </w:rPr>
  </w:style>
  <w:style w:type="paragraph" w:styleId="16">
    <w:name w:val="index 1"/>
    <w:basedOn w:val="a"/>
    <w:next w:val="a"/>
    <w:autoRedefine/>
    <w:uiPriority w:val="99"/>
    <w:semiHidden/>
    <w:rsid w:val="003810A0"/>
    <w:pPr>
      <w:ind w:left="240" w:hanging="240"/>
    </w:pPr>
  </w:style>
  <w:style w:type="character" w:customStyle="1" w:styleId="BalloonTextChar">
    <w:name w:val="Balloon Text Char"/>
    <w:uiPriority w:val="99"/>
    <w:semiHidden/>
    <w:locked/>
    <w:rsid w:val="003810A0"/>
    <w:rPr>
      <w:rFonts w:ascii="Tahoma" w:hAnsi="Tahoma"/>
      <w:sz w:val="16"/>
      <w:lang w:eastAsia="ru-RU"/>
    </w:rPr>
  </w:style>
  <w:style w:type="paragraph" w:styleId="afb">
    <w:name w:val="Balloon Text"/>
    <w:basedOn w:val="a"/>
    <w:link w:val="afc"/>
    <w:uiPriority w:val="99"/>
    <w:semiHidden/>
    <w:rsid w:val="003810A0"/>
    <w:rPr>
      <w:rFonts w:ascii="Tahoma" w:eastAsia="Calibri" w:hAnsi="Tahoma"/>
      <w:sz w:val="16"/>
      <w:szCs w:val="20"/>
    </w:rPr>
  </w:style>
  <w:style w:type="character" w:customStyle="1" w:styleId="afc">
    <w:name w:val="Текст выноски Знак"/>
    <w:basedOn w:val="a0"/>
    <w:link w:val="afb"/>
    <w:uiPriority w:val="99"/>
    <w:semiHidden/>
    <w:locked/>
    <w:rsid w:val="00616B14"/>
    <w:rPr>
      <w:rFonts w:ascii="Times New Roman" w:hAnsi="Times New Roman" w:cs="Times New Roman"/>
      <w:sz w:val="2"/>
    </w:rPr>
  </w:style>
  <w:style w:type="character" w:customStyle="1" w:styleId="17">
    <w:name w:val="Текст выноски Знак1"/>
    <w:uiPriority w:val="99"/>
    <w:semiHidden/>
    <w:rsid w:val="003810A0"/>
    <w:rPr>
      <w:rFonts w:ascii="Tahoma" w:hAnsi="Tahoma"/>
      <w:sz w:val="16"/>
      <w:lang w:eastAsia="ru-RU"/>
    </w:rPr>
  </w:style>
  <w:style w:type="character" w:customStyle="1" w:styleId="s0">
    <w:name w:val="s0"/>
    <w:uiPriority w:val="99"/>
    <w:rsid w:val="003810A0"/>
    <w:rPr>
      <w:rFonts w:ascii="Times New Roman" w:hAnsi="Times New Roman"/>
      <w:color w:val="000000"/>
      <w:sz w:val="20"/>
      <w:u w:val="none"/>
      <w:effect w:val="none"/>
    </w:rPr>
  </w:style>
  <w:style w:type="paragraph" w:customStyle="1" w:styleId="ConsPlusTitle">
    <w:name w:val="ConsPlusTitle"/>
    <w:uiPriority w:val="99"/>
    <w:rsid w:val="003810A0"/>
    <w:pPr>
      <w:autoSpaceDE w:val="0"/>
      <w:autoSpaceDN w:val="0"/>
      <w:adjustRightInd w:val="0"/>
    </w:pPr>
    <w:rPr>
      <w:rFonts w:ascii="Times New Roman" w:eastAsia="Times New Roman" w:hAnsi="Times New Roman"/>
      <w:b/>
      <w:bCs/>
      <w:sz w:val="28"/>
      <w:szCs w:val="28"/>
    </w:rPr>
  </w:style>
  <w:style w:type="paragraph" w:customStyle="1" w:styleId="afd">
    <w:name w:val="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e">
    <w:name w:val="Знак Знак Знак Знак Знак Знак 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18">
    <w:name w:val="Абзац списка1"/>
    <w:basedOn w:val="a"/>
    <w:uiPriority w:val="99"/>
    <w:rsid w:val="003810A0"/>
    <w:pPr>
      <w:ind w:left="720"/>
    </w:pPr>
  </w:style>
  <w:style w:type="paragraph" w:customStyle="1" w:styleId="consplusnormal1">
    <w:name w:val="consplusnormal"/>
    <w:basedOn w:val="a"/>
    <w:uiPriority w:val="99"/>
    <w:rsid w:val="003810A0"/>
    <w:pPr>
      <w:spacing w:before="100" w:beforeAutospacing="1" w:after="100" w:afterAutospacing="1"/>
    </w:pPr>
  </w:style>
  <w:style w:type="paragraph" w:customStyle="1" w:styleId="19">
    <w:name w:val="Стиль1"/>
    <w:basedOn w:val="a"/>
    <w:uiPriority w:val="99"/>
    <w:rsid w:val="003810A0"/>
    <w:pPr>
      <w:jc w:val="center"/>
    </w:pPr>
    <w:rPr>
      <w:b/>
      <w:sz w:val="22"/>
      <w:szCs w:val="22"/>
      <w:u w:val="single"/>
    </w:rPr>
  </w:style>
  <w:style w:type="paragraph" w:customStyle="1" w:styleId="41">
    <w:name w:val="заголовок 4"/>
    <w:basedOn w:val="4"/>
    <w:next w:val="aa"/>
    <w:uiPriority w:val="99"/>
    <w:rsid w:val="003810A0"/>
    <w:pPr>
      <w:jc w:val="center"/>
    </w:pPr>
    <w:rPr>
      <w:sz w:val="22"/>
      <w:u w:val="single"/>
    </w:rPr>
  </w:style>
  <w:style w:type="paragraph" w:customStyle="1" w:styleId="ConsNormal">
    <w:name w:val="ConsNormal"/>
    <w:uiPriority w:val="99"/>
    <w:rsid w:val="003810A0"/>
    <w:pPr>
      <w:widowControl w:val="0"/>
      <w:autoSpaceDE w:val="0"/>
      <w:autoSpaceDN w:val="0"/>
      <w:adjustRightInd w:val="0"/>
      <w:ind w:right="19772" w:firstLine="720"/>
    </w:pPr>
    <w:rPr>
      <w:rFonts w:ascii="Arial" w:eastAsia="Times New Roman" w:hAnsi="Arial" w:cs="Arial"/>
    </w:rPr>
  </w:style>
  <w:style w:type="character" w:styleId="aff0">
    <w:name w:val="Emphasis"/>
    <w:basedOn w:val="a0"/>
    <w:uiPriority w:val="99"/>
    <w:qFormat/>
    <w:rsid w:val="00214408"/>
    <w:rPr>
      <w:rFonts w:cs="Times New Roman"/>
      <w:i/>
    </w:rPr>
  </w:style>
  <w:style w:type="paragraph" w:styleId="aff1">
    <w:name w:val="List Paragraph"/>
    <w:basedOn w:val="a"/>
    <w:uiPriority w:val="99"/>
    <w:qFormat/>
    <w:rsid w:val="001709BC"/>
    <w:pPr>
      <w:ind w:left="720"/>
      <w:contextualSpacing/>
    </w:pPr>
  </w:style>
  <w:style w:type="character" w:styleId="aff2">
    <w:name w:val="Placeholder Text"/>
    <w:basedOn w:val="a0"/>
    <w:uiPriority w:val="99"/>
    <w:semiHidden/>
    <w:rsid w:val="00827B8E"/>
    <w:rPr>
      <w:color w:val="808080"/>
    </w:rPr>
  </w:style>
  <w:style w:type="table" w:styleId="aff3">
    <w:name w:val="Table Grid"/>
    <w:basedOn w:val="a1"/>
    <w:rsid w:val="00FB4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27709">
      <w:marLeft w:val="0"/>
      <w:marRight w:val="0"/>
      <w:marTop w:val="0"/>
      <w:marBottom w:val="0"/>
      <w:divBdr>
        <w:top w:val="none" w:sz="0" w:space="0" w:color="auto"/>
        <w:left w:val="none" w:sz="0" w:space="0" w:color="auto"/>
        <w:bottom w:val="none" w:sz="0" w:space="0" w:color="auto"/>
        <w:right w:val="none" w:sz="0" w:space="0" w:color="auto"/>
      </w:divBdr>
    </w:div>
    <w:div w:id="629827710">
      <w:marLeft w:val="0"/>
      <w:marRight w:val="0"/>
      <w:marTop w:val="0"/>
      <w:marBottom w:val="0"/>
      <w:divBdr>
        <w:top w:val="none" w:sz="0" w:space="0" w:color="auto"/>
        <w:left w:val="none" w:sz="0" w:space="0" w:color="auto"/>
        <w:bottom w:val="none" w:sz="0" w:space="0" w:color="auto"/>
        <w:right w:val="none" w:sz="0" w:space="0" w:color="auto"/>
      </w:divBdr>
    </w:div>
    <w:div w:id="629827711">
      <w:marLeft w:val="0"/>
      <w:marRight w:val="0"/>
      <w:marTop w:val="0"/>
      <w:marBottom w:val="0"/>
      <w:divBdr>
        <w:top w:val="none" w:sz="0" w:space="0" w:color="auto"/>
        <w:left w:val="none" w:sz="0" w:space="0" w:color="auto"/>
        <w:bottom w:val="none" w:sz="0" w:space="0" w:color="auto"/>
        <w:right w:val="none" w:sz="0" w:space="0" w:color="auto"/>
      </w:divBdr>
    </w:div>
    <w:div w:id="629827712">
      <w:marLeft w:val="0"/>
      <w:marRight w:val="0"/>
      <w:marTop w:val="0"/>
      <w:marBottom w:val="0"/>
      <w:divBdr>
        <w:top w:val="none" w:sz="0" w:space="0" w:color="auto"/>
        <w:left w:val="none" w:sz="0" w:space="0" w:color="auto"/>
        <w:bottom w:val="none" w:sz="0" w:space="0" w:color="auto"/>
        <w:right w:val="none" w:sz="0" w:space="0" w:color="auto"/>
      </w:divBdr>
    </w:div>
    <w:div w:id="629827713">
      <w:marLeft w:val="0"/>
      <w:marRight w:val="0"/>
      <w:marTop w:val="0"/>
      <w:marBottom w:val="0"/>
      <w:divBdr>
        <w:top w:val="none" w:sz="0" w:space="0" w:color="auto"/>
        <w:left w:val="none" w:sz="0" w:space="0" w:color="auto"/>
        <w:bottom w:val="none" w:sz="0" w:space="0" w:color="auto"/>
        <w:right w:val="none" w:sz="0" w:space="0" w:color="auto"/>
      </w:divBdr>
    </w:div>
    <w:div w:id="629827714">
      <w:marLeft w:val="0"/>
      <w:marRight w:val="0"/>
      <w:marTop w:val="0"/>
      <w:marBottom w:val="0"/>
      <w:divBdr>
        <w:top w:val="none" w:sz="0" w:space="0" w:color="auto"/>
        <w:left w:val="none" w:sz="0" w:space="0" w:color="auto"/>
        <w:bottom w:val="none" w:sz="0" w:space="0" w:color="auto"/>
        <w:right w:val="none" w:sz="0" w:space="0" w:color="auto"/>
      </w:divBdr>
    </w:div>
    <w:div w:id="629827715">
      <w:marLeft w:val="0"/>
      <w:marRight w:val="0"/>
      <w:marTop w:val="0"/>
      <w:marBottom w:val="0"/>
      <w:divBdr>
        <w:top w:val="none" w:sz="0" w:space="0" w:color="auto"/>
        <w:left w:val="none" w:sz="0" w:space="0" w:color="auto"/>
        <w:bottom w:val="none" w:sz="0" w:space="0" w:color="auto"/>
        <w:right w:val="none" w:sz="0" w:space="0" w:color="auto"/>
      </w:divBdr>
    </w:div>
    <w:div w:id="629827716">
      <w:marLeft w:val="0"/>
      <w:marRight w:val="0"/>
      <w:marTop w:val="0"/>
      <w:marBottom w:val="0"/>
      <w:divBdr>
        <w:top w:val="none" w:sz="0" w:space="0" w:color="auto"/>
        <w:left w:val="none" w:sz="0" w:space="0" w:color="auto"/>
        <w:bottom w:val="none" w:sz="0" w:space="0" w:color="auto"/>
        <w:right w:val="none" w:sz="0" w:space="0" w:color="auto"/>
      </w:divBdr>
    </w:div>
    <w:div w:id="629827717">
      <w:marLeft w:val="0"/>
      <w:marRight w:val="0"/>
      <w:marTop w:val="0"/>
      <w:marBottom w:val="0"/>
      <w:divBdr>
        <w:top w:val="none" w:sz="0" w:space="0" w:color="auto"/>
        <w:left w:val="none" w:sz="0" w:space="0" w:color="auto"/>
        <w:bottom w:val="none" w:sz="0" w:space="0" w:color="auto"/>
        <w:right w:val="none" w:sz="0" w:space="0" w:color="auto"/>
      </w:divBdr>
    </w:div>
    <w:div w:id="629827718">
      <w:marLeft w:val="0"/>
      <w:marRight w:val="0"/>
      <w:marTop w:val="0"/>
      <w:marBottom w:val="0"/>
      <w:divBdr>
        <w:top w:val="none" w:sz="0" w:space="0" w:color="auto"/>
        <w:left w:val="none" w:sz="0" w:space="0" w:color="auto"/>
        <w:bottom w:val="none" w:sz="0" w:space="0" w:color="auto"/>
        <w:right w:val="none" w:sz="0" w:space="0" w:color="auto"/>
      </w:divBdr>
    </w:div>
    <w:div w:id="629827719">
      <w:marLeft w:val="0"/>
      <w:marRight w:val="0"/>
      <w:marTop w:val="0"/>
      <w:marBottom w:val="0"/>
      <w:divBdr>
        <w:top w:val="none" w:sz="0" w:space="0" w:color="auto"/>
        <w:left w:val="none" w:sz="0" w:space="0" w:color="auto"/>
        <w:bottom w:val="none" w:sz="0" w:space="0" w:color="auto"/>
        <w:right w:val="none" w:sz="0" w:space="0" w:color="auto"/>
      </w:divBdr>
    </w:div>
    <w:div w:id="629827720">
      <w:marLeft w:val="0"/>
      <w:marRight w:val="0"/>
      <w:marTop w:val="0"/>
      <w:marBottom w:val="0"/>
      <w:divBdr>
        <w:top w:val="none" w:sz="0" w:space="0" w:color="auto"/>
        <w:left w:val="none" w:sz="0" w:space="0" w:color="auto"/>
        <w:bottom w:val="none" w:sz="0" w:space="0" w:color="auto"/>
        <w:right w:val="none" w:sz="0" w:space="0" w:color="auto"/>
      </w:divBdr>
    </w:div>
    <w:div w:id="629827721">
      <w:marLeft w:val="0"/>
      <w:marRight w:val="0"/>
      <w:marTop w:val="0"/>
      <w:marBottom w:val="0"/>
      <w:divBdr>
        <w:top w:val="none" w:sz="0" w:space="0" w:color="auto"/>
        <w:left w:val="none" w:sz="0" w:space="0" w:color="auto"/>
        <w:bottom w:val="none" w:sz="0" w:space="0" w:color="auto"/>
        <w:right w:val="none" w:sz="0" w:space="0" w:color="auto"/>
      </w:divBdr>
    </w:div>
    <w:div w:id="629827722">
      <w:marLeft w:val="0"/>
      <w:marRight w:val="0"/>
      <w:marTop w:val="0"/>
      <w:marBottom w:val="0"/>
      <w:divBdr>
        <w:top w:val="none" w:sz="0" w:space="0" w:color="auto"/>
        <w:left w:val="none" w:sz="0" w:space="0" w:color="auto"/>
        <w:bottom w:val="none" w:sz="0" w:space="0" w:color="auto"/>
        <w:right w:val="none" w:sz="0" w:space="0" w:color="auto"/>
      </w:divBdr>
    </w:div>
    <w:div w:id="629827723">
      <w:marLeft w:val="0"/>
      <w:marRight w:val="0"/>
      <w:marTop w:val="0"/>
      <w:marBottom w:val="0"/>
      <w:divBdr>
        <w:top w:val="none" w:sz="0" w:space="0" w:color="auto"/>
        <w:left w:val="none" w:sz="0" w:space="0" w:color="auto"/>
        <w:bottom w:val="none" w:sz="0" w:space="0" w:color="auto"/>
        <w:right w:val="none" w:sz="0" w:space="0" w:color="auto"/>
      </w:divBdr>
    </w:div>
    <w:div w:id="629827724">
      <w:marLeft w:val="0"/>
      <w:marRight w:val="0"/>
      <w:marTop w:val="0"/>
      <w:marBottom w:val="0"/>
      <w:divBdr>
        <w:top w:val="none" w:sz="0" w:space="0" w:color="auto"/>
        <w:left w:val="none" w:sz="0" w:space="0" w:color="auto"/>
        <w:bottom w:val="none" w:sz="0" w:space="0" w:color="auto"/>
        <w:right w:val="none" w:sz="0" w:space="0" w:color="auto"/>
      </w:divBdr>
    </w:div>
    <w:div w:id="629827725">
      <w:marLeft w:val="0"/>
      <w:marRight w:val="0"/>
      <w:marTop w:val="0"/>
      <w:marBottom w:val="0"/>
      <w:divBdr>
        <w:top w:val="none" w:sz="0" w:space="0" w:color="auto"/>
        <w:left w:val="none" w:sz="0" w:space="0" w:color="auto"/>
        <w:bottom w:val="none" w:sz="0" w:space="0" w:color="auto"/>
        <w:right w:val="none" w:sz="0" w:space="0" w:color="auto"/>
      </w:divBdr>
    </w:div>
    <w:div w:id="629827726">
      <w:marLeft w:val="0"/>
      <w:marRight w:val="0"/>
      <w:marTop w:val="0"/>
      <w:marBottom w:val="0"/>
      <w:divBdr>
        <w:top w:val="none" w:sz="0" w:space="0" w:color="auto"/>
        <w:left w:val="none" w:sz="0" w:space="0" w:color="auto"/>
        <w:bottom w:val="none" w:sz="0" w:space="0" w:color="auto"/>
        <w:right w:val="none" w:sz="0" w:space="0" w:color="auto"/>
      </w:divBdr>
    </w:div>
    <w:div w:id="629827727">
      <w:marLeft w:val="0"/>
      <w:marRight w:val="0"/>
      <w:marTop w:val="0"/>
      <w:marBottom w:val="0"/>
      <w:divBdr>
        <w:top w:val="none" w:sz="0" w:space="0" w:color="auto"/>
        <w:left w:val="none" w:sz="0" w:space="0" w:color="auto"/>
        <w:bottom w:val="none" w:sz="0" w:space="0" w:color="auto"/>
        <w:right w:val="none" w:sz="0" w:space="0" w:color="auto"/>
      </w:divBdr>
    </w:div>
    <w:div w:id="629827728">
      <w:marLeft w:val="0"/>
      <w:marRight w:val="0"/>
      <w:marTop w:val="0"/>
      <w:marBottom w:val="0"/>
      <w:divBdr>
        <w:top w:val="none" w:sz="0" w:space="0" w:color="auto"/>
        <w:left w:val="none" w:sz="0" w:space="0" w:color="auto"/>
        <w:bottom w:val="none" w:sz="0" w:space="0" w:color="auto"/>
        <w:right w:val="none" w:sz="0" w:space="0" w:color="auto"/>
      </w:divBdr>
    </w:div>
    <w:div w:id="629827729">
      <w:marLeft w:val="0"/>
      <w:marRight w:val="0"/>
      <w:marTop w:val="0"/>
      <w:marBottom w:val="0"/>
      <w:divBdr>
        <w:top w:val="none" w:sz="0" w:space="0" w:color="auto"/>
        <w:left w:val="none" w:sz="0" w:space="0" w:color="auto"/>
        <w:bottom w:val="none" w:sz="0" w:space="0" w:color="auto"/>
        <w:right w:val="none" w:sz="0" w:space="0" w:color="auto"/>
      </w:divBdr>
    </w:div>
    <w:div w:id="629827730">
      <w:marLeft w:val="0"/>
      <w:marRight w:val="0"/>
      <w:marTop w:val="0"/>
      <w:marBottom w:val="0"/>
      <w:divBdr>
        <w:top w:val="none" w:sz="0" w:space="0" w:color="auto"/>
        <w:left w:val="none" w:sz="0" w:space="0" w:color="auto"/>
        <w:bottom w:val="none" w:sz="0" w:space="0" w:color="auto"/>
        <w:right w:val="none" w:sz="0" w:space="0" w:color="auto"/>
      </w:divBdr>
    </w:div>
    <w:div w:id="629827731">
      <w:marLeft w:val="0"/>
      <w:marRight w:val="0"/>
      <w:marTop w:val="0"/>
      <w:marBottom w:val="0"/>
      <w:divBdr>
        <w:top w:val="none" w:sz="0" w:space="0" w:color="auto"/>
        <w:left w:val="none" w:sz="0" w:space="0" w:color="auto"/>
        <w:bottom w:val="none" w:sz="0" w:space="0" w:color="auto"/>
        <w:right w:val="none" w:sz="0" w:space="0" w:color="auto"/>
      </w:divBdr>
    </w:div>
    <w:div w:id="629827732">
      <w:marLeft w:val="0"/>
      <w:marRight w:val="0"/>
      <w:marTop w:val="0"/>
      <w:marBottom w:val="0"/>
      <w:divBdr>
        <w:top w:val="none" w:sz="0" w:space="0" w:color="auto"/>
        <w:left w:val="none" w:sz="0" w:space="0" w:color="auto"/>
        <w:bottom w:val="none" w:sz="0" w:space="0" w:color="auto"/>
        <w:right w:val="none" w:sz="0" w:space="0" w:color="auto"/>
      </w:divBdr>
    </w:div>
    <w:div w:id="629827733">
      <w:marLeft w:val="0"/>
      <w:marRight w:val="0"/>
      <w:marTop w:val="0"/>
      <w:marBottom w:val="0"/>
      <w:divBdr>
        <w:top w:val="none" w:sz="0" w:space="0" w:color="auto"/>
        <w:left w:val="none" w:sz="0" w:space="0" w:color="auto"/>
        <w:bottom w:val="none" w:sz="0" w:space="0" w:color="auto"/>
        <w:right w:val="none" w:sz="0" w:space="0" w:color="auto"/>
      </w:divBdr>
    </w:div>
    <w:div w:id="629827734">
      <w:marLeft w:val="0"/>
      <w:marRight w:val="0"/>
      <w:marTop w:val="0"/>
      <w:marBottom w:val="0"/>
      <w:divBdr>
        <w:top w:val="none" w:sz="0" w:space="0" w:color="auto"/>
        <w:left w:val="none" w:sz="0" w:space="0" w:color="auto"/>
        <w:bottom w:val="none" w:sz="0" w:space="0" w:color="auto"/>
        <w:right w:val="none" w:sz="0" w:space="0" w:color="auto"/>
      </w:divBdr>
    </w:div>
    <w:div w:id="629827735">
      <w:marLeft w:val="0"/>
      <w:marRight w:val="0"/>
      <w:marTop w:val="0"/>
      <w:marBottom w:val="0"/>
      <w:divBdr>
        <w:top w:val="none" w:sz="0" w:space="0" w:color="auto"/>
        <w:left w:val="none" w:sz="0" w:space="0" w:color="auto"/>
        <w:bottom w:val="none" w:sz="0" w:space="0" w:color="auto"/>
        <w:right w:val="none" w:sz="0" w:space="0" w:color="auto"/>
      </w:divBdr>
    </w:div>
    <w:div w:id="629827736">
      <w:marLeft w:val="0"/>
      <w:marRight w:val="0"/>
      <w:marTop w:val="0"/>
      <w:marBottom w:val="0"/>
      <w:divBdr>
        <w:top w:val="none" w:sz="0" w:space="0" w:color="auto"/>
        <w:left w:val="none" w:sz="0" w:space="0" w:color="auto"/>
        <w:bottom w:val="none" w:sz="0" w:space="0" w:color="auto"/>
        <w:right w:val="none" w:sz="0" w:space="0" w:color="auto"/>
      </w:divBdr>
    </w:div>
    <w:div w:id="629827737">
      <w:marLeft w:val="0"/>
      <w:marRight w:val="0"/>
      <w:marTop w:val="0"/>
      <w:marBottom w:val="0"/>
      <w:divBdr>
        <w:top w:val="none" w:sz="0" w:space="0" w:color="auto"/>
        <w:left w:val="none" w:sz="0" w:space="0" w:color="auto"/>
        <w:bottom w:val="none" w:sz="0" w:space="0" w:color="auto"/>
        <w:right w:val="none" w:sz="0" w:space="0" w:color="auto"/>
      </w:divBdr>
    </w:div>
    <w:div w:id="629827738">
      <w:marLeft w:val="0"/>
      <w:marRight w:val="0"/>
      <w:marTop w:val="0"/>
      <w:marBottom w:val="0"/>
      <w:divBdr>
        <w:top w:val="none" w:sz="0" w:space="0" w:color="auto"/>
        <w:left w:val="none" w:sz="0" w:space="0" w:color="auto"/>
        <w:bottom w:val="none" w:sz="0" w:space="0" w:color="auto"/>
        <w:right w:val="none" w:sz="0" w:space="0" w:color="auto"/>
      </w:divBdr>
    </w:div>
    <w:div w:id="629827739">
      <w:marLeft w:val="0"/>
      <w:marRight w:val="0"/>
      <w:marTop w:val="0"/>
      <w:marBottom w:val="0"/>
      <w:divBdr>
        <w:top w:val="none" w:sz="0" w:space="0" w:color="auto"/>
        <w:left w:val="none" w:sz="0" w:space="0" w:color="auto"/>
        <w:bottom w:val="none" w:sz="0" w:space="0" w:color="auto"/>
        <w:right w:val="none" w:sz="0" w:space="0" w:color="auto"/>
      </w:divBdr>
    </w:div>
    <w:div w:id="629827740">
      <w:marLeft w:val="0"/>
      <w:marRight w:val="0"/>
      <w:marTop w:val="0"/>
      <w:marBottom w:val="0"/>
      <w:divBdr>
        <w:top w:val="none" w:sz="0" w:space="0" w:color="auto"/>
        <w:left w:val="none" w:sz="0" w:space="0" w:color="auto"/>
        <w:bottom w:val="none" w:sz="0" w:space="0" w:color="auto"/>
        <w:right w:val="none" w:sz="0" w:space="0" w:color="auto"/>
      </w:divBdr>
    </w:div>
    <w:div w:id="629827741">
      <w:marLeft w:val="0"/>
      <w:marRight w:val="0"/>
      <w:marTop w:val="0"/>
      <w:marBottom w:val="0"/>
      <w:divBdr>
        <w:top w:val="none" w:sz="0" w:space="0" w:color="auto"/>
        <w:left w:val="none" w:sz="0" w:space="0" w:color="auto"/>
        <w:bottom w:val="none" w:sz="0" w:space="0" w:color="auto"/>
        <w:right w:val="none" w:sz="0" w:space="0" w:color="auto"/>
      </w:divBdr>
    </w:div>
    <w:div w:id="629827742">
      <w:marLeft w:val="0"/>
      <w:marRight w:val="0"/>
      <w:marTop w:val="0"/>
      <w:marBottom w:val="0"/>
      <w:divBdr>
        <w:top w:val="none" w:sz="0" w:space="0" w:color="auto"/>
        <w:left w:val="none" w:sz="0" w:space="0" w:color="auto"/>
        <w:bottom w:val="none" w:sz="0" w:space="0" w:color="auto"/>
        <w:right w:val="none" w:sz="0" w:space="0" w:color="auto"/>
      </w:divBdr>
    </w:div>
    <w:div w:id="629827743">
      <w:marLeft w:val="0"/>
      <w:marRight w:val="0"/>
      <w:marTop w:val="0"/>
      <w:marBottom w:val="0"/>
      <w:divBdr>
        <w:top w:val="none" w:sz="0" w:space="0" w:color="auto"/>
        <w:left w:val="none" w:sz="0" w:space="0" w:color="auto"/>
        <w:bottom w:val="none" w:sz="0" w:space="0" w:color="auto"/>
        <w:right w:val="none" w:sz="0" w:space="0" w:color="auto"/>
      </w:divBdr>
    </w:div>
    <w:div w:id="629827744">
      <w:marLeft w:val="0"/>
      <w:marRight w:val="0"/>
      <w:marTop w:val="0"/>
      <w:marBottom w:val="0"/>
      <w:divBdr>
        <w:top w:val="none" w:sz="0" w:space="0" w:color="auto"/>
        <w:left w:val="none" w:sz="0" w:space="0" w:color="auto"/>
        <w:bottom w:val="none" w:sz="0" w:space="0" w:color="auto"/>
        <w:right w:val="none" w:sz="0" w:space="0" w:color="auto"/>
      </w:divBdr>
    </w:div>
    <w:div w:id="629827745">
      <w:marLeft w:val="0"/>
      <w:marRight w:val="0"/>
      <w:marTop w:val="0"/>
      <w:marBottom w:val="0"/>
      <w:divBdr>
        <w:top w:val="none" w:sz="0" w:space="0" w:color="auto"/>
        <w:left w:val="none" w:sz="0" w:space="0" w:color="auto"/>
        <w:bottom w:val="none" w:sz="0" w:space="0" w:color="auto"/>
        <w:right w:val="none" w:sz="0" w:space="0" w:color="auto"/>
      </w:divBdr>
    </w:div>
    <w:div w:id="629827746">
      <w:marLeft w:val="0"/>
      <w:marRight w:val="0"/>
      <w:marTop w:val="0"/>
      <w:marBottom w:val="0"/>
      <w:divBdr>
        <w:top w:val="none" w:sz="0" w:space="0" w:color="auto"/>
        <w:left w:val="none" w:sz="0" w:space="0" w:color="auto"/>
        <w:bottom w:val="none" w:sz="0" w:space="0" w:color="auto"/>
        <w:right w:val="none" w:sz="0" w:space="0" w:color="auto"/>
      </w:divBdr>
    </w:div>
    <w:div w:id="629827747">
      <w:marLeft w:val="0"/>
      <w:marRight w:val="0"/>
      <w:marTop w:val="0"/>
      <w:marBottom w:val="0"/>
      <w:divBdr>
        <w:top w:val="none" w:sz="0" w:space="0" w:color="auto"/>
        <w:left w:val="none" w:sz="0" w:space="0" w:color="auto"/>
        <w:bottom w:val="none" w:sz="0" w:space="0" w:color="auto"/>
        <w:right w:val="none" w:sz="0" w:space="0" w:color="auto"/>
      </w:divBdr>
    </w:div>
    <w:div w:id="629827748">
      <w:marLeft w:val="0"/>
      <w:marRight w:val="0"/>
      <w:marTop w:val="0"/>
      <w:marBottom w:val="0"/>
      <w:divBdr>
        <w:top w:val="none" w:sz="0" w:space="0" w:color="auto"/>
        <w:left w:val="none" w:sz="0" w:space="0" w:color="auto"/>
        <w:bottom w:val="none" w:sz="0" w:space="0" w:color="auto"/>
        <w:right w:val="none" w:sz="0" w:space="0" w:color="auto"/>
      </w:divBdr>
    </w:div>
    <w:div w:id="629827749">
      <w:marLeft w:val="0"/>
      <w:marRight w:val="0"/>
      <w:marTop w:val="0"/>
      <w:marBottom w:val="0"/>
      <w:divBdr>
        <w:top w:val="none" w:sz="0" w:space="0" w:color="auto"/>
        <w:left w:val="none" w:sz="0" w:space="0" w:color="auto"/>
        <w:bottom w:val="none" w:sz="0" w:space="0" w:color="auto"/>
        <w:right w:val="none" w:sz="0" w:space="0" w:color="auto"/>
      </w:divBdr>
    </w:div>
    <w:div w:id="629827750">
      <w:marLeft w:val="0"/>
      <w:marRight w:val="0"/>
      <w:marTop w:val="0"/>
      <w:marBottom w:val="0"/>
      <w:divBdr>
        <w:top w:val="none" w:sz="0" w:space="0" w:color="auto"/>
        <w:left w:val="none" w:sz="0" w:space="0" w:color="auto"/>
        <w:bottom w:val="none" w:sz="0" w:space="0" w:color="auto"/>
        <w:right w:val="none" w:sz="0" w:space="0" w:color="auto"/>
      </w:divBdr>
    </w:div>
    <w:div w:id="629827751">
      <w:marLeft w:val="0"/>
      <w:marRight w:val="0"/>
      <w:marTop w:val="0"/>
      <w:marBottom w:val="0"/>
      <w:divBdr>
        <w:top w:val="none" w:sz="0" w:space="0" w:color="auto"/>
        <w:left w:val="none" w:sz="0" w:space="0" w:color="auto"/>
        <w:bottom w:val="none" w:sz="0" w:space="0" w:color="auto"/>
        <w:right w:val="none" w:sz="0" w:space="0" w:color="auto"/>
      </w:divBdr>
    </w:div>
    <w:div w:id="629827752">
      <w:marLeft w:val="0"/>
      <w:marRight w:val="0"/>
      <w:marTop w:val="0"/>
      <w:marBottom w:val="0"/>
      <w:divBdr>
        <w:top w:val="none" w:sz="0" w:space="0" w:color="auto"/>
        <w:left w:val="none" w:sz="0" w:space="0" w:color="auto"/>
        <w:bottom w:val="none" w:sz="0" w:space="0" w:color="auto"/>
        <w:right w:val="none" w:sz="0" w:space="0" w:color="auto"/>
      </w:divBdr>
    </w:div>
    <w:div w:id="629827753">
      <w:marLeft w:val="0"/>
      <w:marRight w:val="0"/>
      <w:marTop w:val="0"/>
      <w:marBottom w:val="0"/>
      <w:divBdr>
        <w:top w:val="none" w:sz="0" w:space="0" w:color="auto"/>
        <w:left w:val="none" w:sz="0" w:space="0" w:color="auto"/>
        <w:bottom w:val="none" w:sz="0" w:space="0" w:color="auto"/>
        <w:right w:val="none" w:sz="0" w:space="0" w:color="auto"/>
      </w:divBdr>
    </w:div>
    <w:div w:id="629827754">
      <w:marLeft w:val="0"/>
      <w:marRight w:val="0"/>
      <w:marTop w:val="0"/>
      <w:marBottom w:val="0"/>
      <w:divBdr>
        <w:top w:val="none" w:sz="0" w:space="0" w:color="auto"/>
        <w:left w:val="none" w:sz="0" w:space="0" w:color="auto"/>
        <w:bottom w:val="none" w:sz="0" w:space="0" w:color="auto"/>
        <w:right w:val="none" w:sz="0" w:space="0" w:color="auto"/>
      </w:divBdr>
    </w:div>
    <w:div w:id="629827755">
      <w:marLeft w:val="0"/>
      <w:marRight w:val="0"/>
      <w:marTop w:val="0"/>
      <w:marBottom w:val="0"/>
      <w:divBdr>
        <w:top w:val="none" w:sz="0" w:space="0" w:color="auto"/>
        <w:left w:val="none" w:sz="0" w:space="0" w:color="auto"/>
        <w:bottom w:val="none" w:sz="0" w:space="0" w:color="auto"/>
        <w:right w:val="none" w:sz="0" w:space="0" w:color="auto"/>
      </w:divBdr>
    </w:div>
    <w:div w:id="629827756">
      <w:marLeft w:val="0"/>
      <w:marRight w:val="0"/>
      <w:marTop w:val="0"/>
      <w:marBottom w:val="0"/>
      <w:divBdr>
        <w:top w:val="none" w:sz="0" w:space="0" w:color="auto"/>
        <w:left w:val="none" w:sz="0" w:space="0" w:color="auto"/>
        <w:bottom w:val="none" w:sz="0" w:space="0" w:color="auto"/>
        <w:right w:val="none" w:sz="0" w:space="0" w:color="auto"/>
      </w:divBdr>
    </w:div>
    <w:div w:id="629827757">
      <w:marLeft w:val="0"/>
      <w:marRight w:val="0"/>
      <w:marTop w:val="0"/>
      <w:marBottom w:val="0"/>
      <w:divBdr>
        <w:top w:val="none" w:sz="0" w:space="0" w:color="auto"/>
        <w:left w:val="none" w:sz="0" w:space="0" w:color="auto"/>
        <w:bottom w:val="none" w:sz="0" w:space="0" w:color="auto"/>
        <w:right w:val="none" w:sz="0" w:space="0" w:color="auto"/>
      </w:divBdr>
    </w:div>
    <w:div w:id="629827758">
      <w:marLeft w:val="0"/>
      <w:marRight w:val="0"/>
      <w:marTop w:val="0"/>
      <w:marBottom w:val="0"/>
      <w:divBdr>
        <w:top w:val="none" w:sz="0" w:space="0" w:color="auto"/>
        <w:left w:val="none" w:sz="0" w:space="0" w:color="auto"/>
        <w:bottom w:val="none" w:sz="0" w:space="0" w:color="auto"/>
        <w:right w:val="none" w:sz="0" w:space="0" w:color="auto"/>
      </w:divBdr>
    </w:div>
    <w:div w:id="629827759">
      <w:marLeft w:val="0"/>
      <w:marRight w:val="0"/>
      <w:marTop w:val="0"/>
      <w:marBottom w:val="0"/>
      <w:divBdr>
        <w:top w:val="none" w:sz="0" w:space="0" w:color="auto"/>
        <w:left w:val="none" w:sz="0" w:space="0" w:color="auto"/>
        <w:bottom w:val="none" w:sz="0" w:space="0" w:color="auto"/>
        <w:right w:val="none" w:sz="0" w:space="0" w:color="auto"/>
      </w:divBdr>
    </w:div>
    <w:div w:id="629827760">
      <w:marLeft w:val="0"/>
      <w:marRight w:val="0"/>
      <w:marTop w:val="0"/>
      <w:marBottom w:val="0"/>
      <w:divBdr>
        <w:top w:val="none" w:sz="0" w:space="0" w:color="auto"/>
        <w:left w:val="none" w:sz="0" w:space="0" w:color="auto"/>
        <w:bottom w:val="none" w:sz="0" w:space="0" w:color="auto"/>
        <w:right w:val="none" w:sz="0" w:space="0" w:color="auto"/>
      </w:divBdr>
    </w:div>
    <w:div w:id="629827761">
      <w:marLeft w:val="0"/>
      <w:marRight w:val="0"/>
      <w:marTop w:val="0"/>
      <w:marBottom w:val="0"/>
      <w:divBdr>
        <w:top w:val="none" w:sz="0" w:space="0" w:color="auto"/>
        <w:left w:val="none" w:sz="0" w:space="0" w:color="auto"/>
        <w:bottom w:val="none" w:sz="0" w:space="0" w:color="auto"/>
        <w:right w:val="none" w:sz="0" w:space="0" w:color="auto"/>
      </w:divBdr>
    </w:div>
    <w:div w:id="629827762">
      <w:marLeft w:val="0"/>
      <w:marRight w:val="0"/>
      <w:marTop w:val="0"/>
      <w:marBottom w:val="0"/>
      <w:divBdr>
        <w:top w:val="none" w:sz="0" w:space="0" w:color="auto"/>
        <w:left w:val="none" w:sz="0" w:space="0" w:color="auto"/>
        <w:bottom w:val="none" w:sz="0" w:space="0" w:color="auto"/>
        <w:right w:val="none" w:sz="0" w:space="0" w:color="auto"/>
      </w:divBdr>
    </w:div>
    <w:div w:id="629827763">
      <w:marLeft w:val="0"/>
      <w:marRight w:val="0"/>
      <w:marTop w:val="0"/>
      <w:marBottom w:val="0"/>
      <w:divBdr>
        <w:top w:val="none" w:sz="0" w:space="0" w:color="auto"/>
        <w:left w:val="none" w:sz="0" w:space="0" w:color="auto"/>
        <w:bottom w:val="none" w:sz="0" w:space="0" w:color="auto"/>
        <w:right w:val="none" w:sz="0" w:space="0" w:color="auto"/>
      </w:divBdr>
    </w:div>
    <w:div w:id="629827764">
      <w:marLeft w:val="0"/>
      <w:marRight w:val="0"/>
      <w:marTop w:val="0"/>
      <w:marBottom w:val="0"/>
      <w:divBdr>
        <w:top w:val="none" w:sz="0" w:space="0" w:color="auto"/>
        <w:left w:val="none" w:sz="0" w:space="0" w:color="auto"/>
        <w:bottom w:val="none" w:sz="0" w:space="0" w:color="auto"/>
        <w:right w:val="none" w:sz="0" w:space="0" w:color="auto"/>
      </w:divBdr>
    </w:div>
    <w:div w:id="629827765">
      <w:marLeft w:val="0"/>
      <w:marRight w:val="0"/>
      <w:marTop w:val="0"/>
      <w:marBottom w:val="0"/>
      <w:divBdr>
        <w:top w:val="none" w:sz="0" w:space="0" w:color="auto"/>
        <w:left w:val="none" w:sz="0" w:space="0" w:color="auto"/>
        <w:bottom w:val="none" w:sz="0" w:space="0" w:color="auto"/>
        <w:right w:val="none" w:sz="0" w:space="0" w:color="auto"/>
      </w:divBdr>
    </w:div>
    <w:div w:id="629827766">
      <w:marLeft w:val="0"/>
      <w:marRight w:val="0"/>
      <w:marTop w:val="0"/>
      <w:marBottom w:val="0"/>
      <w:divBdr>
        <w:top w:val="none" w:sz="0" w:space="0" w:color="auto"/>
        <w:left w:val="none" w:sz="0" w:space="0" w:color="auto"/>
        <w:bottom w:val="none" w:sz="0" w:space="0" w:color="auto"/>
        <w:right w:val="none" w:sz="0" w:space="0" w:color="auto"/>
      </w:divBdr>
    </w:div>
    <w:div w:id="629827767">
      <w:marLeft w:val="0"/>
      <w:marRight w:val="0"/>
      <w:marTop w:val="0"/>
      <w:marBottom w:val="0"/>
      <w:divBdr>
        <w:top w:val="none" w:sz="0" w:space="0" w:color="auto"/>
        <w:left w:val="none" w:sz="0" w:space="0" w:color="auto"/>
        <w:bottom w:val="none" w:sz="0" w:space="0" w:color="auto"/>
        <w:right w:val="none" w:sz="0" w:space="0" w:color="auto"/>
      </w:divBdr>
    </w:div>
    <w:div w:id="629827768">
      <w:marLeft w:val="0"/>
      <w:marRight w:val="0"/>
      <w:marTop w:val="0"/>
      <w:marBottom w:val="0"/>
      <w:divBdr>
        <w:top w:val="none" w:sz="0" w:space="0" w:color="auto"/>
        <w:left w:val="none" w:sz="0" w:space="0" w:color="auto"/>
        <w:bottom w:val="none" w:sz="0" w:space="0" w:color="auto"/>
        <w:right w:val="none" w:sz="0" w:space="0" w:color="auto"/>
      </w:divBdr>
    </w:div>
    <w:div w:id="629827769">
      <w:marLeft w:val="0"/>
      <w:marRight w:val="0"/>
      <w:marTop w:val="0"/>
      <w:marBottom w:val="0"/>
      <w:divBdr>
        <w:top w:val="none" w:sz="0" w:space="0" w:color="auto"/>
        <w:left w:val="none" w:sz="0" w:space="0" w:color="auto"/>
        <w:bottom w:val="none" w:sz="0" w:space="0" w:color="auto"/>
        <w:right w:val="none" w:sz="0" w:space="0" w:color="auto"/>
      </w:divBdr>
    </w:div>
    <w:div w:id="629827770">
      <w:marLeft w:val="0"/>
      <w:marRight w:val="0"/>
      <w:marTop w:val="0"/>
      <w:marBottom w:val="0"/>
      <w:divBdr>
        <w:top w:val="none" w:sz="0" w:space="0" w:color="auto"/>
        <w:left w:val="none" w:sz="0" w:space="0" w:color="auto"/>
        <w:bottom w:val="none" w:sz="0" w:space="0" w:color="auto"/>
        <w:right w:val="none" w:sz="0" w:space="0" w:color="auto"/>
      </w:divBdr>
    </w:div>
    <w:div w:id="629827771">
      <w:marLeft w:val="0"/>
      <w:marRight w:val="0"/>
      <w:marTop w:val="0"/>
      <w:marBottom w:val="0"/>
      <w:divBdr>
        <w:top w:val="none" w:sz="0" w:space="0" w:color="auto"/>
        <w:left w:val="none" w:sz="0" w:space="0" w:color="auto"/>
        <w:bottom w:val="none" w:sz="0" w:space="0" w:color="auto"/>
        <w:right w:val="none" w:sz="0" w:space="0" w:color="auto"/>
      </w:divBdr>
    </w:div>
    <w:div w:id="629827772">
      <w:marLeft w:val="0"/>
      <w:marRight w:val="0"/>
      <w:marTop w:val="0"/>
      <w:marBottom w:val="0"/>
      <w:divBdr>
        <w:top w:val="none" w:sz="0" w:space="0" w:color="auto"/>
        <w:left w:val="none" w:sz="0" w:space="0" w:color="auto"/>
        <w:bottom w:val="none" w:sz="0" w:space="0" w:color="auto"/>
        <w:right w:val="none" w:sz="0" w:space="0" w:color="auto"/>
      </w:divBdr>
    </w:div>
    <w:div w:id="629827773">
      <w:marLeft w:val="0"/>
      <w:marRight w:val="0"/>
      <w:marTop w:val="0"/>
      <w:marBottom w:val="0"/>
      <w:divBdr>
        <w:top w:val="none" w:sz="0" w:space="0" w:color="auto"/>
        <w:left w:val="none" w:sz="0" w:space="0" w:color="auto"/>
        <w:bottom w:val="none" w:sz="0" w:space="0" w:color="auto"/>
        <w:right w:val="none" w:sz="0" w:space="0" w:color="auto"/>
      </w:divBdr>
    </w:div>
    <w:div w:id="629827774">
      <w:marLeft w:val="0"/>
      <w:marRight w:val="0"/>
      <w:marTop w:val="0"/>
      <w:marBottom w:val="0"/>
      <w:divBdr>
        <w:top w:val="none" w:sz="0" w:space="0" w:color="auto"/>
        <w:left w:val="none" w:sz="0" w:space="0" w:color="auto"/>
        <w:bottom w:val="none" w:sz="0" w:space="0" w:color="auto"/>
        <w:right w:val="none" w:sz="0" w:space="0" w:color="auto"/>
      </w:divBdr>
    </w:div>
    <w:div w:id="629827775">
      <w:marLeft w:val="0"/>
      <w:marRight w:val="0"/>
      <w:marTop w:val="0"/>
      <w:marBottom w:val="0"/>
      <w:divBdr>
        <w:top w:val="none" w:sz="0" w:space="0" w:color="auto"/>
        <w:left w:val="none" w:sz="0" w:space="0" w:color="auto"/>
        <w:bottom w:val="none" w:sz="0" w:space="0" w:color="auto"/>
        <w:right w:val="none" w:sz="0" w:space="0" w:color="auto"/>
      </w:divBdr>
    </w:div>
    <w:div w:id="629827776">
      <w:marLeft w:val="0"/>
      <w:marRight w:val="0"/>
      <w:marTop w:val="0"/>
      <w:marBottom w:val="0"/>
      <w:divBdr>
        <w:top w:val="none" w:sz="0" w:space="0" w:color="auto"/>
        <w:left w:val="none" w:sz="0" w:space="0" w:color="auto"/>
        <w:bottom w:val="none" w:sz="0" w:space="0" w:color="auto"/>
        <w:right w:val="none" w:sz="0" w:space="0" w:color="auto"/>
      </w:divBdr>
    </w:div>
    <w:div w:id="629827777">
      <w:marLeft w:val="0"/>
      <w:marRight w:val="0"/>
      <w:marTop w:val="0"/>
      <w:marBottom w:val="0"/>
      <w:divBdr>
        <w:top w:val="none" w:sz="0" w:space="0" w:color="auto"/>
        <w:left w:val="none" w:sz="0" w:space="0" w:color="auto"/>
        <w:bottom w:val="none" w:sz="0" w:space="0" w:color="auto"/>
        <w:right w:val="none" w:sz="0" w:space="0" w:color="auto"/>
      </w:divBdr>
    </w:div>
    <w:div w:id="629827778">
      <w:marLeft w:val="0"/>
      <w:marRight w:val="0"/>
      <w:marTop w:val="0"/>
      <w:marBottom w:val="0"/>
      <w:divBdr>
        <w:top w:val="none" w:sz="0" w:space="0" w:color="auto"/>
        <w:left w:val="none" w:sz="0" w:space="0" w:color="auto"/>
        <w:bottom w:val="none" w:sz="0" w:space="0" w:color="auto"/>
        <w:right w:val="none" w:sz="0" w:space="0" w:color="auto"/>
      </w:divBdr>
    </w:div>
    <w:div w:id="629827779">
      <w:marLeft w:val="0"/>
      <w:marRight w:val="0"/>
      <w:marTop w:val="0"/>
      <w:marBottom w:val="0"/>
      <w:divBdr>
        <w:top w:val="none" w:sz="0" w:space="0" w:color="auto"/>
        <w:left w:val="none" w:sz="0" w:space="0" w:color="auto"/>
        <w:bottom w:val="none" w:sz="0" w:space="0" w:color="auto"/>
        <w:right w:val="none" w:sz="0" w:space="0" w:color="auto"/>
      </w:divBdr>
    </w:div>
    <w:div w:id="629827780">
      <w:marLeft w:val="0"/>
      <w:marRight w:val="0"/>
      <w:marTop w:val="0"/>
      <w:marBottom w:val="0"/>
      <w:divBdr>
        <w:top w:val="none" w:sz="0" w:space="0" w:color="auto"/>
        <w:left w:val="none" w:sz="0" w:space="0" w:color="auto"/>
        <w:bottom w:val="none" w:sz="0" w:space="0" w:color="auto"/>
        <w:right w:val="none" w:sz="0" w:space="0" w:color="auto"/>
      </w:divBdr>
    </w:div>
    <w:div w:id="629827781">
      <w:marLeft w:val="0"/>
      <w:marRight w:val="0"/>
      <w:marTop w:val="0"/>
      <w:marBottom w:val="0"/>
      <w:divBdr>
        <w:top w:val="none" w:sz="0" w:space="0" w:color="auto"/>
        <w:left w:val="none" w:sz="0" w:space="0" w:color="auto"/>
        <w:bottom w:val="none" w:sz="0" w:space="0" w:color="auto"/>
        <w:right w:val="none" w:sz="0" w:space="0" w:color="auto"/>
      </w:divBdr>
    </w:div>
    <w:div w:id="629827782">
      <w:marLeft w:val="0"/>
      <w:marRight w:val="0"/>
      <w:marTop w:val="0"/>
      <w:marBottom w:val="0"/>
      <w:divBdr>
        <w:top w:val="none" w:sz="0" w:space="0" w:color="auto"/>
        <w:left w:val="none" w:sz="0" w:space="0" w:color="auto"/>
        <w:bottom w:val="none" w:sz="0" w:space="0" w:color="auto"/>
        <w:right w:val="none" w:sz="0" w:space="0" w:color="auto"/>
      </w:divBdr>
    </w:div>
    <w:div w:id="629827783">
      <w:marLeft w:val="0"/>
      <w:marRight w:val="0"/>
      <w:marTop w:val="0"/>
      <w:marBottom w:val="0"/>
      <w:divBdr>
        <w:top w:val="none" w:sz="0" w:space="0" w:color="auto"/>
        <w:left w:val="none" w:sz="0" w:space="0" w:color="auto"/>
        <w:bottom w:val="none" w:sz="0" w:space="0" w:color="auto"/>
        <w:right w:val="none" w:sz="0" w:space="0" w:color="auto"/>
      </w:divBdr>
    </w:div>
    <w:div w:id="629827784">
      <w:marLeft w:val="0"/>
      <w:marRight w:val="0"/>
      <w:marTop w:val="0"/>
      <w:marBottom w:val="0"/>
      <w:divBdr>
        <w:top w:val="none" w:sz="0" w:space="0" w:color="auto"/>
        <w:left w:val="none" w:sz="0" w:space="0" w:color="auto"/>
        <w:bottom w:val="none" w:sz="0" w:space="0" w:color="auto"/>
        <w:right w:val="none" w:sz="0" w:space="0" w:color="auto"/>
      </w:divBdr>
    </w:div>
    <w:div w:id="629827785">
      <w:marLeft w:val="0"/>
      <w:marRight w:val="0"/>
      <w:marTop w:val="0"/>
      <w:marBottom w:val="0"/>
      <w:divBdr>
        <w:top w:val="none" w:sz="0" w:space="0" w:color="auto"/>
        <w:left w:val="none" w:sz="0" w:space="0" w:color="auto"/>
        <w:bottom w:val="none" w:sz="0" w:space="0" w:color="auto"/>
        <w:right w:val="none" w:sz="0" w:space="0" w:color="auto"/>
      </w:divBdr>
    </w:div>
    <w:div w:id="629827786">
      <w:marLeft w:val="0"/>
      <w:marRight w:val="0"/>
      <w:marTop w:val="0"/>
      <w:marBottom w:val="0"/>
      <w:divBdr>
        <w:top w:val="none" w:sz="0" w:space="0" w:color="auto"/>
        <w:left w:val="none" w:sz="0" w:space="0" w:color="auto"/>
        <w:bottom w:val="none" w:sz="0" w:space="0" w:color="auto"/>
        <w:right w:val="none" w:sz="0" w:space="0" w:color="auto"/>
      </w:divBdr>
    </w:div>
    <w:div w:id="629827787">
      <w:marLeft w:val="0"/>
      <w:marRight w:val="0"/>
      <w:marTop w:val="0"/>
      <w:marBottom w:val="0"/>
      <w:divBdr>
        <w:top w:val="none" w:sz="0" w:space="0" w:color="auto"/>
        <w:left w:val="none" w:sz="0" w:space="0" w:color="auto"/>
        <w:bottom w:val="none" w:sz="0" w:space="0" w:color="auto"/>
        <w:right w:val="none" w:sz="0" w:space="0" w:color="auto"/>
      </w:divBdr>
    </w:div>
    <w:div w:id="629827788">
      <w:marLeft w:val="0"/>
      <w:marRight w:val="0"/>
      <w:marTop w:val="0"/>
      <w:marBottom w:val="0"/>
      <w:divBdr>
        <w:top w:val="none" w:sz="0" w:space="0" w:color="auto"/>
        <w:left w:val="none" w:sz="0" w:space="0" w:color="auto"/>
        <w:bottom w:val="none" w:sz="0" w:space="0" w:color="auto"/>
        <w:right w:val="none" w:sz="0" w:space="0" w:color="auto"/>
      </w:divBdr>
    </w:div>
    <w:div w:id="629827789">
      <w:marLeft w:val="0"/>
      <w:marRight w:val="0"/>
      <w:marTop w:val="0"/>
      <w:marBottom w:val="0"/>
      <w:divBdr>
        <w:top w:val="none" w:sz="0" w:space="0" w:color="auto"/>
        <w:left w:val="none" w:sz="0" w:space="0" w:color="auto"/>
        <w:bottom w:val="none" w:sz="0" w:space="0" w:color="auto"/>
        <w:right w:val="none" w:sz="0" w:space="0" w:color="auto"/>
      </w:divBdr>
    </w:div>
    <w:div w:id="629827790">
      <w:marLeft w:val="0"/>
      <w:marRight w:val="0"/>
      <w:marTop w:val="0"/>
      <w:marBottom w:val="0"/>
      <w:divBdr>
        <w:top w:val="none" w:sz="0" w:space="0" w:color="auto"/>
        <w:left w:val="none" w:sz="0" w:space="0" w:color="auto"/>
        <w:bottom w:val="none" w:sz="0" w:space="0" w:color="auto"/>
        <w:right w:val="none" w:sz="0" w:space="0" w:color="auto"/>
      </w:divBdr>
    </w:div>
    <w:div w:id="629827791">
      <w:marLeft w:val="0"/>
      <w:marRight w:val="0"/>
      <w:marTop w:val="0"/>
      <w:marBottom w:val="0"/>
      <w:divBdr>
        <w:top w:val="none" w:sz="0" w:space="0" w:color="auto"/>
        <w:left w:val="none" w:sz="0" w:space="0" w:color="auto"/>
        <w:bottom w:val="none" w:sz="0" w:space="0" w:color="auto"/>
        <w:right w:val="none" w:sz="0" w:space="0" w:color="auto"/>
      </w:divBdr>
    </w:div>
    <w:div w:id="629827792">
      <w:marLeft w:val="0"/>
      <w:marRight w:val="0"/>
      <w:marTop w:val="0"/>
      <w:marBottom w:val="0"/>
      <w:divBdr>
        <w:top w:val="none" w:sz="0" w:space="0" w:color="auto"/>
        <w:left w:val="none" w:sz="0" w:space="0" w:color="auto"/>
        <w:bottom w:val="none" w:sz="0" w:space="0" w:color="auto"/>
        <w:right w:val="none" w:sz="0" w:space="0" w:color="auto"/>
      </w:divBdr>
    </w:div>
    <w:div w:id="629827793">
      <w:marLeft w:val="0"/>
      <w:marRight w:val="0"/>
      <w:marTop w:val="0"/>
      <w:marBottom w:val="0"/>
      <w:divBdr>
        <w:top w:val="none" w:sz="0" w:space="0" w:color="auto"/>
        <w:left w:val="none" w:sz="0" w:space="0" w:color="auto"/>
        <w:bottom w:val="none" w:sz="0" w:space="0" w:color="auto"/>
        <w:right w:val="none" w:sz="0" w:space="0" w:color="auto"/>
      </w:divBdr>
    </w:div>
    <w:div w:id="629827794">
      <w:marLeft w:val="0"/>
      <w:marRight w:val="0"/>
      <w:marTop w:val="0"/>
      <w:marBottom w:val="0"/>
      <w:divBdr>
        <w:top w:val="none" w:sz="0" w:space="0" w:color="auto"/>
        <w:left w:val="none" w:sz="0" w:space="0" w:color="auto"/>
        <w:bottom w:val="none" w:sz="0" w:space="0" w:color="auto"/>
        <w:right w:val="none" w:sz="0" w:space="0" w:color="auto"/>
      </w:divBdr>
    </w:div>
    <w:div w:id="629827795">
      <w:marLeft w:val="0"/>
      <w:marRight w:val="0"/>
      <w:marTop w:val="0"/>
      <w:marBottom w:val="0"/>
      <w:divBdr>
        <w:top w:val="none" w:sz="0" w:space="0" w:color="auto"/>
        <w:left w:val="none" w:sz="0" w:space="0" w:color="auto"/>
        <w:bottom w:val="none" w:sz="0" w:space="0" w:color="auto"/>
        <w:right w:val="none" w:sz="0" w:space="0" w:color="auto"/>
      </w:divBdr>
    </w:div>
    <w:div w:id="629827796">
      <w:marLeft w:val="0"/>
      <w:marRight w:val="0"/>
      <w:marTop w:val="0"/>
      <w:marBottom w:val="0"/>
      <w:divBdr>
        <w:top w:val="none" w:sz="0" w:space="0" w:color="auto"/>
        <w:left w:val="none" w:sz="0" w:space="0" w:color="auto"/>
        <w:bottom w:val="none" w:sz="0" w:space="0" w:color="auto"/>
        <w:right w:val="none" w:sz="0" w:space="0" w:color="auto"/>
      </w:divBdr>
    </w:div>
    <w:div w:id="629827797">
      <w:marLeft w:val="0"/>
      <w:marRight w:val="0"/>
      <w:marTop w:val="0"/>
      <w:marBottom w:val="0"/>
      <w:divBdr>
        <w:top w:val="none" w:sz="0" w:space="0" w:color="auto"/>
        <w:left w:val="none" w:sz="0" w:space="0" w:color="auto"/>
        <w:bottom w:val="none" w:sz="0" w:space="0" w:color="auto"/>
        <w:right w:val="none" w:sz="0" w:space="0" w:color="auto"/>
      </w:divBdr>
    </w:div>
    <w:div w:id="629827798">
      <w:marLeft w:val="0"/>
      <w:marRight w:val="0"/>
      <w:marTop w:val="0"/>
      <w:marBottom w:val="0"/>
      <w:divBdr>
        <w:top w:val="none" w:sz="0" w:space="0" w:color="auto"/>
        <w:left w:val="none" w:sz="0" w:space="0" w:color="auto"/>
        <w:bottom w:val="none" w:sz="0" w:space="0" w:color="auto"/>
        <w:right w:val="none" w:sz="0" w:space="0" w:color="auto"/>
      </w:divBdr>
    </w:div>
    <w:div w:id="629827799">
      <w:marLeft w:val="0"/>
      <w:marRight w:val="0"/>
      <w:marTop w:val="0"/>
      <w:marBottom w:val="0"/>
      <w:divBdr>
        <w:top w:val="none" w:sz="0" w:space="0" w:color="auto"/>
        <w:left w:val="none" w:sz="0" w:space="0" w:color="auto"/>
        <w:bottom w:val="none" w:sz="0" w:space="0" w:color="auto"/>
        <w:right w:val="none" w:sz="0" w:space="0" w:color="auto"/>
      </w:divBdr>
    </w:div>
    <w:div w:id="629827800">
      <w:marLeft w:val="0"/>
      <w:marRight w:val="0"/>
      <w:marTop w:val="0"/>
      <w:marBottom w:val="0"/>
      <w:divBdr>
        <w:top w:val="none" w:sz="0" w:space="0" w:color="auto"/>
        <w:left w:val="none" w:sz="0" w:space="0" w:color="auto"/>
        <w:bottom w:val="none" w:sz="0" w:space="0" w:color="auto"/>
        <w:right w:val="none" w:sz="0" w:space="0" w:color="auto"/>
      </w:divBdr>
    </w:div>
    <w:div w:id="629827801">
      <w:marLeft w:val="0"/>
      <w:marRight w:val="0"/>
      <w:marTop w:val="0"/>
      <w:marBottom w:val="0"/>
      <w:divBdr>
        <w:top w:val="none" w:sz="0" w:space="0" w:color="auto"/>
        <w:left w:val="none" w:sz="0" w:space="0" w:color="auto"/>
        <w:bottom w:val="none" w:sz="0" w:space="0" w:color="auto"/>
        <w:right w:val="none" w:sz="0" w:space="0" w:color="auto"/>
      </w:divBdr>
    </w:div>
    <w:div w:id="629827802">
      <w:marLeft w:val="0"/>
      <w:marRight w:val="0"/>
      <w:marTop w:val="0"/>
      <w:marBottom w:val="0"/>
      <w:divBdr>
        <w:top w:val="none" w:sz="0" w:space="0" w:color="auto"/>
        <w:left w:val="none" w:sz="0" w:space="0" w:color="auto"/>
        <w:bottom w:val="none" w:sz="0" w:space="0" w:color="auto"/>
        <w:right w:val="none" w:sz="0" w:space="0" w:color="auto"/>
      </w:divBdr>
    </w:div>
    <w:div w:id="629827803">
      <w:marLeft w:val="0"/>
      <w:marRight w:val="0"/>
      <w:marTop w:val="0"/>
      <w:marBottom w:val="0"/>
      <w:divBdr>
        <w:top w:val="none" w:sz="0" w:space="0" w:color="auto"/>
        <w:left w:val="none" w:sz="0" w:space="0" w:color="auto"/>
        <w:bottom w:val="none" w:sz="0" w:space="0" w:color="auto"/>
        <w:right w:val="none" w:sz="0" w:space="0" w:color="auto"/>
      </w:divBdr>
    </w:div>
    <w:div w:id="629827804">
      <w:marLeft w:val="0"/>
      <w:marRight w:val="0"/>
      <w:marTop w:val="0"/>
      <w:marBottom w:val="0"/>
      <w:divBdr>
        <w:top w:val="none" w:sz="0" w:space="0" w:color="auto"/>
        <w:left w:val="none" w:sz="0" w:space="0" w:color="auto"/>
        <w:bottom w:val="none" w:sz="0" w:space="0" w:color="auto"/>
        <w:right w:val="none" w:sz="0" w:space="0" w:color="auto"/>
      </w:divBdr>
    </w:div>
    <w:div w:id="629827805">
      <w:marLeft w:val="0"/>
      <w:marRight w:val="0"/>
      <w:marTop w:val="0"/>
      <w:marBottom w:val="0"/>
      <w:divBdr>
        <w:top w:val="none" w:sz="0" w:space="0" w:color="auto"/>
        <w:left w:val="none" w:sz="0" w:space="0" w:color="auto"/>
        <w:bottom w:val="none" w:sz="0" w:space="0" w:color="auto"/>
        <w:right w:val="none" w:sz="0" w:space="0" w:color="auto"/>
      </w:divBdr>
    </w:div>
    <w:div w:id="629827806">
      <w:marLeft w:val="0"/>
      <w:marRight w:val="0"/>
      <w:marTop w:val="0"/>
      <w:marBottom w:val="0"/>
      <w:divBdr>
        <w:top w:val="none" w:sz="0" w:space="0" w:color="auto"/>
        <w:left w:val="none" w:sz="0" w:space="0" w:color="auto"/>
        <w:bottom w:val="none" w:sz="0" w:space="0" w:color="auto"/>
        <w:right w:val="none" w:sz="0" w:space="0" w:color="auto"/>
      </w:divBdr>
    </w:div>
    <w:div w:id="629827807">
      <w:marLeft w:val="0"/>
      <w:marRight w:val="0"/>
      <w:marTop w:val="0"/>
      <w:marBottom w:val="0"/>
      <w:divBdr>
        <w:top w:val="none" w:sz="0" w:space="0" w:color="auto"/>
        <w:left w:val="none" w:sz="0" w:space="0" w:color="auto"/>
        <w:bottom w:val="none" w:sz="0" w:space="0" w:color="auto"/>
        <w:right w:val="none" w:sz="0" w:space="0" w:color="auto"/>
      </w:divBdr>
    </w:div>
    <w:div w:id="629827808">
      <w:marLeft w:val="0"/>
      <w:marRight w:val="0"/>
      <w:marTop w:val="0"/>
      <w:marBottom w:val="0"/>
      <w:divBdr>
        <w:top w:val="none" w:sz="0" w:space="0" w:color="auto"/>
        <w:left w:val="none" w:sz="0" w:space="0" w:color="auto"/>
        <w:bottom w:val="none" w:sz="0" w:space="0" w:color="auto"/>
        <w:right w:val="none" w:sz="0" w:space="0" w:color="auto"/>
      </w:divBdr>
    </w:div>
    <w:div w:id="629827809">
      <w:marLeft w:val="0"/>
      <w:marRight w:val="0"/>
      <w:marTop w:val="0"/>
      <w:marBottom w:val="0"/>
      <w:divBdr>
        <w:top w:val="none" w:sz="0" w:space="0" w:color="auto"/>
        <w:left w:val="none" w:sz="0" w:space="0" w:color="auto"/>
        <w:bottom w:val="none" w:sz="0" w:space="0" w:color="auto"/>
        <w:right w:val="none" w:sz="0" w:space="0" w:color="auto"/>
      </w:divBdr>
    </w:div>
    <w:div w:id="629827810">
      <w:marLeft w:val="0"/>
      <w:marRight w:val="0"/>
      <w:marTop w:val="0"/>
      <w:marBottom w:val="0"/>
      <w:divBdr>
        <w:top w:val="none" w:sz="0" w:space="0" w:color="auto"/>
        <w:left w:val="none" w:sz="0" w:space="0" w:color="auto"/>
        <w:bottom w:val="none" w:sz="0" w:space="0" w:color="auto"/>
        <w:right w:val="none" w:sz="0" w:space="0" w:color="auto"/>
      </w:divBdr>
    </w:div>
    <w:div w:id="629827811">
      <w:marLeft w:val="0"/>
      <w:marRight w:val="0"/>
      <w:marTop w:val="0"/>
      <w:marBottom w:val="0"/>
      <w:divBdr>
        <w:top w:val="none" w:sz="0" w:space="0" w:color="auto"/>
        <w:left w:val="none" w:sz="0" w:space="0" w:color="auto"/>
        <w:bottom w:val="none" w:sz="0" w:space="0" w:color="auto"/>
        <w:right w:val="none" w:sz="0" w:space="0" w:color="auto"/>
      </w:divBdr>
    </w:div>
    <w:div w:id="629827812">
      <w:marLeft w:val="0"/>
      <w:marRight w:val="0"/>
      <w:marTop w:val="0"/>
      <w:marBottom w:val="0"/>
      <w:divBdr>
        <w:top w:val="none" w:sz="0" w:space="0" w:color="auto"/>
        <w:left w:val="none" w:sz="0" w:space="0" w:color="auto"/>
        <w:bottom w:val="none" w:sz="0" w:space="0" w:color="auto"/>
        <w:right w:val="none" w:sz="0" w:space="0" w:color="auto"/>
      </w:divBdr>
    </w:div>
    <w:div w:id="629827813">
      <w:marLeft w:val="0"/>
      <w:marRight w:val="0"/>
      <w:marTop w:val="0"/>
      <w:marBottom w:val="0"/>
      <w:divBdr>
        <w:top w:val="none" w:sz="0" w:space="0" w:color="auto"/>
        <w:left w:val="none" w:sz="0" w:space="0" w:color="auto"/>
        <w:bottom w:val="none" w:sz="0" w:space="0" w:color="auto"/>
        <w:right w:val="none" w:sz="0" w:space="0" w:color="auto"/>
      </w:divBdr>
    </w:div>
    <w:div w:id="629827814">
      <w:marLeft w:val="0"/>
      <w:marRight w:val="0"/>
      <w:marTop w:val="0"/>
      <w:marBottom w:val="0"/>
      <w:divBdr>
        <w:top w:val="none" w:sz="0" w:space="0" w:color="auto"/>
        <w:left w:val="none" w:sz="0" w:space="0" w:color="auto"/>
        <w:bottom w:val="none" w:sz="0" w:space="0" w:color="auto"/>
        <w:right w:val="none" w:sz="0" w:space="0" w:color="auto"/>
      </w:divBdr>
    </w:div>
    <w:div w:id="629827815">
      <w:marLeft w:val="0"/>
      <w:marRight w:val="0"/>
      <w:marTop w:val="0"/>
      <w:marBottom w:val="0"/>
      <w:divBdr>
        <w:top w:val="none" w:sz="0" w:space="0" w:color="auto"/>
        <w:left w:val="none" w:sz="0" w:space="0" w:color="auto"/>
        <w:bottom w:val="none" w:sz="0" w:space="0" w:color="auto"/>
        <w:right w:val="none" w:sz="0" w:space="0" w:color="auto"/>
      </w:divBdr>
    </w:div>
    <w:div w:id="629827816">
      <w:marLeft w:val="0"/>
      <w:marRight w:val="0"/>
      <w:marTop w:val="0"/>
      <w:marBottom w:val="0"/>
      <w:divBdr>
        <w:top w:val="none" w:sz="0" w:space="0" w:color="auto"/>
        <w:left w:val="none" w:sz="0" w:space="0" w:color="auto"/>
        <w:bottom w:val="none" w:sz="0" w:space="0" w:color="auto"/>
        <w:right w:val="none" w:sz="0" w:space="0" w:color="auto"/>
      </w:divBdr>
    </w:div>
    <w:div w:id="629827817">
      <w:marLeft w:val="0"/>
      <w:marRight w:val="0"/>
      <w:marTop w:val="0"/>
      <w:marBottom w:val="0"/>
      <w:divBdr>
        <w:top w:val="none" w:sz="0" w:space="0" w:color="auto"/>
        <w:left w:val="none" w:sz="0" w:space="0" w:color="auto"/>
        <w:bottom w:val="none" w:sz="0" w:space="0" w:color="auto"/>
        <w:right w:val="none" w:sz="0" w:space="0" w:color="auto"/>
      </w:divBdr>
    </w:div>
    <w:div w:id="629827818">
      <w:marLeft w:val="0"/>
      <w:marRight w:val="0"/>
      <w:marTop w:val="0"/>
      <w:marBottom w:val="0"/>
      <w:divBdr>
        <w:top w:val="none" w:sz="0" w:space="0" w:color="auto"/>
        <w:left w:val="none" w:sz="0" w:space="0" w:color="auto"/>
        <w:bottom w:val="none" w:sz="0" w:space="0" w:color="auto"/>
        <w:right w:val="none" w:sz="0" w:space="0" w:color="auto"/>
      </w:divBdr>
    </w:div>
    <w:div w:id="629827819">
      <w:marLeft w:val="0"/>
      <w:marRight w:val="0"/>
      <w:marTop w:val="0"/>
      <w:marBottom w:val="0"/>
      <w:divBdr>
        <w:top w:val="none" w:sz="0" w:space="0" w:color="auto"/>
        <w:left w:val="none" w:sz="0" w:space="0" w:color="auto"/>
        <w:bottom w:val="none" w:sz="0" w:space="0" w:color="auto"/>
        <w:right w:val="none" w:sz="0" w:space="0" w:color="auto"/>
      </w:divBdr>
    </w:div>
    <w:div w:id="629827820">
      <w:marLeft w:val="0"/>
      <w:marRight w:val="0"/>
      <w:marTop w:val="0"/>
      <w:marBottom w:val="0"/>
      <w:divBdr>
        <w:top w:val="none" w:sz="0" w:space="0" w:color="auto"/>
        <w:left w:val="none" w:sz="0" w:space="0" w:color="auto"/>
        <w:bottom w:val="none" w:sz="0" w:space="0" w:color="auto"/>
        <w:right w:val="none" w:sz="0" w:space="0" w:color="auto"/>
      </w:divBdr>
    </w:div>
    <w:div w:id="629827821">
      <w:marLeft w:val="0"/>
      <w:marRight w:val="0"/>
      <w:marTop w:val="0"/>
      <w:marBottom w:val="0"/>
      <w:divBdr>
        <w:top w:val="none" w:sz="0" w:space="0" w:color="auto"/>
        <w:left w:val="none" w:sz="0" w:space="0" w:color="auto"/>
        <w:bottom w:val="none" w:sz="0" w:space="0" w:color="auto"/>
        <w:right w:val="none" w:sz="0" w:space="0" w:color="auto"/>
      </w:divBdr>
    </w:div>
    <w:div w:id="629827822">
      <w:marLeft w:val="0"/>
      <w:marRight w:val="0"/>
      <w:marTop w:val="0"/>
      <w:marBottom w:val="0"/>
      <w:divBdr>
        <w:top w:val="none" w:sz="0" w:space="0" w:color="auto"/>
        <w:left w:val="none" w:sz="0" w:space="0" w:color="auto"/>
        <w:bottom w:val="none" w:sz="0" w:space="0" w:color="auto"/>
        <w:right w:val="none" w:sz="0" w:space="0" w:color="auto"/>
      </w:divBdr>
    </w:div>
    <w:div w:id="629827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2764F-1740-4FB6-BA2A-00E825AD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DK</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DDD</dc:creator>
  <cp:lastModifiedBy>Любовь В. Кузнецова</cp:lastModifiedBy>
  <cp:revision>4</cp:revision>
  <cp:lastPrinted>2017-03-01T13:57:00Z</cp:lastPrinted>
  <dcterms:created xsi:type="dcterms:W3CDTF">2017-03-03T11:35:00Z</dcterms:created>
  <dcterms:modified xsi:type="dcterms:W3CDTF">2017-03-07T10:48:00Z</dcterms:modified>
</cp:coreProperties>
</file>